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C6AB" w14:textId="47DD3C28" w:rsidR="00974E9F" w:rsidRPr="006C3024" w:rsidRDefault="0030627E" w:rsidP="0030627E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kern w:val="0"/>
          <w:sz w:val="18"/>
          <w:szCs w:val="18"/>
        </w:rPr>
      </w:pPr>
      <w:r>
        <w:rPr>
          <w:rFonts w:cstheme="minorHAnsi"/>
          <w:kern w:val="0"/>
          <w:sz w:val="18"/>
          <w:szCs w:val="18"/>
        </w:rPr>
        <w:t xml:space="preserve">     </w:t>
      </w:r>
      <w:r w:rsidR="00974E9F" w:rsidRPr="006C3024">
        <w:rPr>
          <w:rFonts w:cstheme="minorHAnsi"/>
          <w:kern w:val="0"/>
          <w:sz w:val="18"/>
          <w:szCs w:val="18"/>
        </w:rPr>
        <w:t>Załącznik Nr 1</w:t>
      </w:r>
    </w:p>
    <w:p w14:paraId="368C7752" w14:textId="4789C649" w:rsidR="00974E9F" w:rsidRPr="006C3024" w:rsidRDefault="0030627E" w:rsidP="0030627E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kern w:val="0"/>
          <w:sz w:val="18"/>
          <w:szCs w:val="18"/>
        </w:rPr>
      </w:pPr>
      <w:r>
        <w:rPr>
          <w:rFonts w:cstheme="minorHAnsi"/>
          <w:kern w:val="0"/>
          <w:sz w:val="18"/>
          <w:szCs w:val="18"/>
        </w:rPr>
        <w:t xml:space="preserve">     </w:t>
      </w:r>
      <w:r w:rsidR="00974E9F" w:rsidRPr="006C3024">
        <w:rPr>
          <w:rFonts w:cstheme="minorHAnsi"/>
          <w:kern w:val="0"/>
          <w:sz w:val="18"/>
          <w:szCs w:val="18"/>
        </w:rPr>
        <w:t xml:space="preserve">do </w:t>
      </w:r>
      <w:r w:rsidR="00904E83" w:rsidRPr="006C3024">
        <w:rPr>
          <w:rFonts w:cstheme="minorHAnsi"/>
          <w:kern w:val="0"/>
          <w:sz w:val="18"/>
          <w:szCs w:val="18"/>
        </w:rPr>
        <w:t>Zarządzeni</w:t>
      </w:r>
      <w:r w:rsidR="00974E9F" w:rsidRPr="006C3024">
        <w:rPr>
          <w:rFonts w:cstheme="minorHAnsi"/>
          <w:kern w:val="0"/>
          <w:sz w:val="18"/>
          <w:szCs w:val="18"/>
        </w:rPr>
        <w:t>a</w:t>
      </w:r>
    </w:p>
    <w:p w14:paraId="45CA5F87" w14:textId="03A402AE" w:rsidR="00974E9F" w:rsidRPr="006C3024" w:rsidRDefault="0030627E" w:rsidP="0030627E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kern w:val="0"/>
          <w:sz w:val="18"/>
          <w:szCs w:val="18"/>
        </w:rPr>
      </w:pPr>
      <w:r>
        <w:rPr>
          <w:rFonts w:cstheme="minorHAnsi"/>
          <w:kern w:val="0"/>
          <w:sz w:val="18"/>
          <w:szCs w:val="18"/>
        </w:rPr>
        <w:t xml:space="preserve">     </w:t>
      </w:r>
      <w:r w:rsidR="00974E9F" w:rsidRPr="006C3024">
        <w:rPr>
          <w:rFonts w:cstheme="minorHAnsi"/>
          <w:kern w:val="0"/>
          <w:sz w:val="18"/>
          <w:szCs w:val="18"/>
        </w:rPr>
        <w:t>Wójta Gminy Lesznowola</w:t>
      </w:r>
    </w:p>
    <w:p w14:paraId="7401ACF8" w14:textId="3036520B" w:rsidR="00974E9F" w:rsidRPr="006C3024" w:rsidRDefault="0030627E" w:rsidP="0030627E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kern w:val="0"/>
          <w:sz w:val="18"/>
          <w:szCs w:val="18"/>
        </w:rPr>
      </w:pPr>
      <w:r>
        <w:rPr>
          <w:rFonts w:cstheme="minorHAnsi"/>
          <w:kern w:val="0"/>
          <w:sz w:val="18"/>
          <w:szCs w:val="18"/>
        </w:rPr>
        <w:t xml:space="preserve">     </w:t>
      </w:r>
      <w:r w:rsidR="00974E9F" w:rsidRPr="006C3024">
        <w:rPr>
          <w:rFonts w:cstheme="minorHAnsi"/>
          <w:kern w:val="0"/>
          <w:sz w:val="18"/>
          <w:szCs w:val="18"/>
        </w:rPr>
        <w:t xml:space="preserve">Nr </w:t>
      </w:r>
      <w:r>
        <w:rPr>
          <w:rFonts w:cstheme="minorHAnsi"/>
          <w:kern w:val="0"/>
          <w:sz w:val="18"/>
          <w:szCs w:val="18"/>
        </w:rPr>
        <w:t>55</w:t>
      </w:r>
      <w:r w:rsidR="00974E9F" w:rsidRPr="006C3024">
        <w:rPr>
          <w:rFonts w:cstheme="minorHAnsi"/>
          <w:kern w:val="0"/>
          <w:sz w:val="18"/>
          <w:szCs w:val="18"/>
        </w:rPr>
        <w:t>/202</w:t>
      </w:r>
      <w:r w:rsidR="001A2AB2">
        <w:rPr>
          <w:rFonts w:cstheme="minorHAnsi"/>
          <w:kern w:val="0"/>
          <w:sz w:val="18"/>
          <w:szCs w:val="18"/>
        </w:rPr>
        <w:t>5</w:t>
      </w:r>
      <w:r w:rsidR="00974E9F" w:rsidRPr="006C3024">
        <w:rPr>
          <w:rFonts w:cstheme="minorHAnsi"/>
          <w:kern w:val="0"/>
          <w:sz w:val="18"/>
          <w:szCs w:val="18"/>
        </w:rPr>
        <w:t xml:space="preserve"> z dnia </w:t>
      </w:r>
      <w:r>
        <w:rPr>
          <w:rFonts w:cstheme="minorHAnsi"/>
          <w:kern w:val="0"/>
          <w:sz w:val="18"/>
          <w:szCs w:val="18"/>
        </w:rPr>
        <w:t xml:space="preserve">22 </w:t>
      </w:r>
      <w:r w:rsidR="006E1BFC">
        <w:rPr>
          <w:rFonts w:cstheme="minorHAnsi"/>
          <w:kern w:val="0"/>
          <w:sz w:val="18"/>
          <w:szCs w:val="18"/>
        </w:rPr>
        <w:t>kwietni</w:t>
      </w:r>
      <w:r w:rsidR="001A2AB2">
        <w:rPr>
          <w:rFonts w:cstheme="minorHAnsi"/>
          <w:kern w:val="0"/>
          <w:sz w:val="18"/>
          <w:szCs w:val="18"/>
        </w:rPr>
        <w:t>a</w:t>
      </w:r>
      <w:r w:rsidR="00974E9F" w:rsidRPr="006C3024">
        <w:rPr>
          <w:rFonts w:cstheme="minorHAnsi"/>
          <w:kern w:val="0"/>
          <w:sz w:val="18"/>
          <w:szCs w:val="18"/>
        </w:rPr>
        <w:t xml:space="preserve"> 202</w:t>
      </w:r>
      <w:r w:rsidR="001A2AB2">
        <w:rPr>
          <w:rFonts w:cstheme="minorHAnsi"/>
          <w:kern w:val="0"/>
          <w:sz w:val="18"/>
          <w:szCs w:val="18"/>
        </w:rPr>
        <w:t>5</w:t>
      </w:r>
      <w:r w:rsidR="00974E9F" w:rsidRPr="006C3024">
        <w:rPr>
          <w:rFonts w:cstheme="minorHAnsi"/>
          <w:kern w:val="0"/>
          <w:sz w:val="18"/>
          <w:szCs w:val="18"/>
        </w:rPr>
        <w:t xml:space="preserve"> r.</w:t>
      </w:r>
    </w:p>
    <w:p w14:paraId="11B33386" w14:textId="77777777" w:rsidR="00497A48" w:rsidRDefault="00497A48" w:rsidP="00974E9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8"/>
          <w:szCs w:val="28"/>
        </w:rPr>
      </w:pPr>
    </w:p>
    <w:p w14:paraId="7F559F40" w14:textId="5FF04105" w:rsidR="00974E9F" w:rsidRPr="006E1BFC" w:rsidRDefault="00904E83" w:rsidP="00497A48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6E1BFC">
        <w:rPr>
          <w:rFonts w:cstheme="minorHAnsi"/>
          <w:b/>
          <w:bCs/>
          <w:kern w:val="0"/>
          <w:sz w:val="28"/>
          <w:szCs w:val="28"/>
        </w:rPr>
        <w:t>OGŁOSZ</w:t>
      </w:r>
      <w:r w:rsidR="00974E9F" w:rsidRPr="006E1BFC">
        <w:rPr>
          <w:rFonts w:cstheme="minorHAnsi"/>
          <w:b/>
          <w:bCs/>
          <w:kern w:val="0"/>
          <w:sz w:val="28"/>
          <w:szCs w:val="28"/>
        </w:rPr>
        <w:t>ENIE</w:t>
      </w:r>
    </w:p>
    <w:p w14:paraId="1D2D4C28" w14:textId="47696161" w:rsidR="00974E9F" w:rsidRPr="0035691A" w:rsidRDefault="00762506" w:rsidP="007625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762506">
        <w:rPr>
          <w:rFonts w:cstheme="minorHAnsi"/>
          <w:kern w:val="0"/>
          <w:sz w:val="24"/>
          <w:szCs w:val="24"/>
        </w:rPr>
        <w:t xml:space="preserve">Wójt Gminy Lesznowola z siedzibą w Lesznowoli przy ul. Gminnej 60, ogłasza konkurs ofert </w:t>
      </w:r>
      <w:r w:rsidR="00963342">
        <w:rPr>
          <w:rFonts w:cstheme="minorHAnsi"/>
          <w:kern w:val="0"/>
          <w:sz w:val="24"/>
          <w:szCs w:val="24"/>
        </w:rPr>
        <w:br/>
      </w:r>
      <w:r w:rsidRPr="00762506">
        <w:rPr>
          <w:rFonts w:cstheme="minorHAnsi"/>
          <w:kern w:val="0"/>
          <w:sz w:val="24"/>
          <w:szCs w:val="24"/>
        </w:rPr>
        <w:t>na</w:t>
      </w:r>
      <w:r>
        <w:rPr>
          <w:rFonts w:cstheme="minorHAnsi"/>
          <w:kern w:val="0"/>
          <w:sz w:val="24"/>
          <w:szCs w:val="24"/>
        </w:rPr>
        <w:t xml:space="preserve"> </w:t>
      </w:r>
      <w:r w:rsidR="0035691A" w:rsidRPr="0035691A">
        <w:rPr>
          <w:rFonts w:cstheme="minorHAnsi"/>
          <w:kern w:val="0"/>
          <w:sz w:val="24"/>
          <w:szCs w:val="24"/>
        </w:rPr>
        <w:t xml:space="preserve">realizację w </w:t>
      </w:r>
      <w:r w:rsidR="001D3389">
        <w:rPr>
          <w:rFonts w:cstheme="minorHAnsi"/>
          <w:kern w:val="0"/>
          <w:sz w:val="24"/>
          <w:szCs w:val="24"/>
        </w:rPr>
        <w:t xml:space="preserve">roku </w:t>
      </w:r>
      <w:r w:rsidR="0035691A" w:rsidRPr="0035691A">
        <w:rPr>
          <w:rFonts w:cstheme="minorHAnsi"/>
          <w:kern w:val="0"/>
          <w:sz w:val="24"/>
          <w:szCs w:val="24"/>
        </w:rPr>
        <w:t>202</w:t>
      </w:r>
      <w:r w:rsidR="006E1BFC">
        <w:rPr>
          <w:rFonts w:cstheme="minorHAnsi"/>
          <w:kern w:val="0"/>
          <w:sz w:val="24"/>
          <w:szCs w:val="24"/>
        </w:rPr>
        <w:t>5</w:t>
      </w:r>
      <w:r w:rsidR="0035691A" w:rsidRPr="0035691A">
        <w:rPr>
          <w:rFonts w:cstheme="minorHAnsi"/>
          <w:kern w:val="0"/>
          <w:sz w:val="24"/>
          <w:szCs w:val="24"/>
        </w:rPr>
        <w:t xml:space="preserve"> zadań z zakresu zdrowia publicznego pod nazwą</w:t>
      </w:r>
      <w:r w:rsidR="00FD53BE">
        <w:rPr>
          <w:rFonts w:cstheme="minorHAnsi"/>
          <w:kern w:val="0"/>
          <w:sz w:val="24"/>
          <w:szCs w:val="24"/>
        </w:rPr>
        <w:t>:</w:t>
      </w:r>
      <w:r w:rsidR="0035691A" w:rsidRPr="0035691A">
        <w:rPr>
          <w:rFonts w:cstheme="minorHAnsi"/>
          <w:kern w:val="0"/>
          <w:sz w:val="24"/>
          <w:szCs w:val="24"/>
        </w:rPr>
        <w:t xml:space="preserve"> </w:t>
      </w:r>
      <w:bookmarkStart w:id="0" w:name="_Hlk135043505"/>
      <w:r w:rsidR="00FD53BE">
        <w:rPr>
          <w:rFonts w:cstheme="minorHAnsi"/>
          <w:kern w:val="0"/>
          <w:sz w:val="24"/>
          <w:szCs w:val="24"/>
        </w:rPr>
        <w:t>„</w:t>
      </w:r>
      <w:r w:rsidR="0035691A" w:rsidRPr="0035691A">
        <w:rPr>
          <w:rFonts w:cstheme="minorHAnsi"/>
          <w:kern w:val="0"/>
          <w:sz w:val="24"/>
          <w:szCs w:val="24"/>
        </w:rPr>
        <w:t xml:space="preserve">Zorganizowanie </w:t>
      </w:r>
      <w:r w:rsidR="00963342">
        <w:rPr>
          <w:rFonts w:cstheme="minorHAnsi"/>
          <w:kern w:val="0"/>
          <w:sz w:val="24"/>
          <w:szCs w:val="24"/>
        </w:rPr>
        <w:br/>
      </w:r>
      <w:r w:rsidR="0035691A" w:rsidRPr="0035691A">
        <w:rPr>
          <w:rFonts w:cstheme="minorHAnsi"/>
          <w:kern w:val="0"/>
          <w:sz w:val="24"/>
          <w:szCs w:val="24"/>
        </w:rPr>
        <w:t xml:space="preserve">i przeprowadzenie </w:t>
      </w:r>
      <w:r w:rsidR="002B58F7">
        <w:rPr>
          <w:rFonts w:cstheme="minorHAnsi"/>
          <w:kern w:val="0"/>
          <w:sz w:val="24"/>
          <w:szCs w:val="24"/>
        </w:rPr>
        <w:t xml:space="preserve">działań </w:t>
      </w:r>
      <w:r w:rsidR="0035691A" w:rsidRPr="0035691A">
        <w:rPr>
          <w:rFonts w:cstheme="minorHAnsi"/>
          <w:kern w:val="0"/>
          <w:sz w:val="24"/>
          <w:szCs w:val="24"/>
        </w:rPr>
        <w:t>edukacyjno-profilaktyczny</w:t>
      </w:r>
      <w:r w:rsidR="002B58F7">
        <w:rPr>
          <w:rFonts w:cstheme="minorHAnsi"/>
          <w:kern w:val="0"/>
          <w:sz w:val="24"/>
          <w:szCs w:val="24"/>
        </w:rPr>
        <w:t>ch</w:t>
      </w:r>
      <w:r w:rsidR="00CC00DE">
        <w:rPr>
          <w:rFonts w:cstheme="minorHAnsi"/>
          <w:kern w:val="0"/>
          <w:sz w:val="24"/>
          <w:szCs w:val="24"/>
        </w:rPr>
        <w:t xml:space="preserve"> </w:t>
      </w:r>
      <w:r w:rsidR="0035691A" w:rsidRPr="0035691A">
        <w:rPr>
          <w:rFonts w:cstheme="minorHAnsi"/>
          <w:kern w:val="0"/>
          <w:sz w:val="24"/>
          <w:szCs w:val="24"/>
        </w:rPr>
        <w:t>dla mieszkańców Gminy Lesznowola</w:t>
      </w:r>
      <w:bookmarkEnd w:id="0"/>
      <w:r w:rsidR="00FD53BE">
        <w:rPr>
          <w:rFonts w:cstheme="minorHAnsi"/>
          <w:kern w:val="0"/>
          <w:sz w:val="24"/>
          <w:szCs w:val="24"/>
        </w:rPr>
        <w:t>”</w:t>
      </w:r>
      <w:r>
        <w:rPr>
          <w:rFonts w:cstheme="minorHAnsi"/>
          <w:kern w:val="0"/>
          <w:sz w:val="24"/>
          <w:szCs w:val="24"/>
        </w:rPr>
        <w:t>.</w:t>
      </w:r>
    </w:p>
    <w:p w14:paraId="4B07A0C5" w14:textId="77777777" w:rsidR="00974E9F" w:rsidRPr="0035691A" w:rsidRDefault="00974E9F" w:rsidP="00974E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9533B83" w14:textId="77777777" w:rsidR="00D34EB9" w:rsidRPr="0035691A" w:rsidRDefault="00D34EB9" w:rsidP="00974E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94D3DCD" w14:textId="7688DFA9" w:rsidR="00EC4F22" w:rsidRPr="00EC4F22" w:rsidRDefault="002B58F7" w:rsidP="00C874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b/>
          <w:bCs/>
          <w:kern w:val="0"/>
          <w:sz w:val="24"/>
          <w:szCs w:val="24"/>
        </w:rPr>
        <w:t>P</w:t>
      </w:r>
      <w:r w:rsidR="00974E9F" w:rsidRPr="0035691A">
        <w:rPr>
          <w:rFonts w:cstheme="minorHAnsi"/>
          <w:b/>
          <w:bCs/>
          <w:kern w:val="0"/>
          <w:sz w:val="24"/>
          <w:szCs w:val="24"/>
        </w:rPr>
        <w:t>rzedmiot konkursu</w:t>
      </w:r>
      <w:r>
        <w:rPr>
          <w:rFonts w:cstheme="minorHAnsi"/>
          <w:b/>
          <w:bCs/>
          <w:kern w:val="0"/>
          <w:sz w:val="24"/>
          <w:szCs w:val="24"/>
        </w:rPr>
        <w:t>:</w:t>
      </w:r>
      <w:r w:rsidRPr="002B58F7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="00500F8E">
        <w:rPr>
          <w:rFonts w:cstheme="minorHAnsi"/>
          <w:b/>
          <w:bCs/>
          <w:kern w:val="0"/>
          <w:sz w:val="24"/>
          <w:szCs w:val="24"/>
        </w:rPr>
        <w:t xml:space="preserve">nazwa </w:t>
      </w:r>
      <w:r>
        <w:rPr>
          <w:rFonts w:cstheme="minorHAnsi"/>
          <w:b/>
          <w:bCs/>
          <w:kern w:val="0"/>
          <w:sz w:val="24"/>
          <w:szCs w:val="24"/>
        </w:rPr>
        <w:t>z</w:t>
      </w:r>
      <w:r w:rsidRPr="0035691A">
        <w:rPr>
          <w:rFonts w:cstheme="minorHAnsi"/>
          <w:b/>
          <w:bCs/>
          <w:kern w:val="0"/>
          <w:sz w:val="24"/>
          <w:szCs w:val="24"/>
        </w:rPr>
        <w:t>adani</w:t>
      </w:r>
      <w:r w:rsidR="00500F8E">
        <w:rPr>
          <w:rFonts w:cstheme="minorHAnsi"/>
          <w:b/>
          <w:bCs/>
          <w:kern w:val="0"/>
          <w:sz w:val="24"/>
          <w:szCs w:val="24"/>
        </w:rPr>
        <w:t>a</w:t>
      </w:r>
      <w:r w:rsidR="00974E9F" w:rsidRPr="0035691A">
        <w:rPr>
          <w:rFonts w:cstheme="minorHAnsi"/>
          <w:b/>
          <w:bCs/>
          <w:kern w:val="0"/>
          <w:sz w:val="24"/>
          <w:szCs w:val="24"/>
        </w:rPr>
        <w:t>, wysokość środków finansowych</w:t>
      </w:r>
      <w:r w:rsidR="00D34EB9" w:rsidRPr="0035691A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="00974E9F" w:rsidRPr="0035691A">
        <w:rPr>
          <w:rFonts w:cstheme="minorHAnsi"/>
          <w:b/>
          <w:bCs/>
          <w:kern w:val="0"/>
          <w:sz w:val="24"/>
          <w:szCs w:val="24"/>
        </w:rPr>
        <w:t>przeznaczonych</w:t>
      </w:r>
      <w:r w:rsidR="00A43047">
        <w:rPr>
          <w:rFonts w:cstheme="minorHAnsi"/>
          <w:b/>
          <w:bCs/>
          <w:kern w:val="0"/>
          <w:sz w:val="24"/>
          <w:szCs w:val="24"/>
        </w:rPr>
        <w:br/>
      </w:r>
      <w:r w:rsidR="00974E9F" w:rsidRPr="0035691A">
        <w:rPr>
          <w:rFonts w:cstheme="minorHAnsi"/>
          <w:b/>
          <w:bCs/>
          <w:kern w:val="0"/>
          <w:sz w:val="24"/>
          <w:szCs w:val="24"/>
        </w:rPr>
        <w:t xml:space="preserve"> na realizację zada</w:t>
      </w:r>
      <w:r w:rsidR="00500F8E">
        <w:rPr>
          <w:rFonts w:cstheme="minorHAnsi"/>
          <w:b/>
          <w:bCs/>
          <w:kern w:val="0"/>
          <w:sz w:val="24"/>
          <w:szCs w:val="24"/>
        </w:rPr>
        <w:t>nia</w:t>
      </w:r>
      <w:r w:rsidR="00974E9F" w:rsidRPr="0035691A">
        <w:rPr>
          <w:rFonts w:cstheme="minorHAnsi"/>
          <w:b/>
          <w:bCs/>
          <w:kern w:val="0"/>
          <w:sz w:val="24"/>
          <w:szCs w:val="24"/>
        </w:rPr>
        <w:t xml:space="preserve"> oraz termin i</w:t>
      </w:r>
      <w:r w:rsidR="0006010D">
        <w:rPr>
          <w:rFonts w:cstheme="minorHAnsi"/>
          <w:b/>
          <w:bCs/>
          <w:kern w:val="0"/>
          <w:sz w:val="24"/>
          <w:szCs w:val="24"/>
        </w:rPr>
        <w:t xml:space="preserve"> szczegółowy opis zada</w:t>
      </w:r>
      <w:r w:rsidR="00500F8E">
        <w:rPr>
          <w:rFonts w:cstheme="minorHAnsi"/>
          <w:b/>
          <w:bCs/>
          <w:kern w:val="0"/>
          <w:sz w:val="24"/>
          <w:szCs w:val="24"/>
        </w:rPr>
        <w:t>nia</w:t>
      </w:r>
    </w:p>
    <w:p w14:paraId="49B1C63A" w14:textId="35554E39" w:rsidR="00C874B1" w:rsidRPr="00A23268" w:rsidRDefault="00CC00DE" w:rsidP="00CC00D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  <w:u w:val="single"/>
        </w:rPr>
      </w:pPr>
      <w:r w:rsidRPr="00A23268">
        <w:rPr>
          <w:rFonts w:cstheme="minorHAnsi"/>
          <w:kern w:val="0"/>
          <w:sz w:val="24"/>
          <w:szCs w:val="24"/>
          <w:u w:val="single"/>
        </w:rPr>
        <w:t>Zadanie Nr 1</w:t>
      </w:r>
    </w:p>
    <w:p w14:paraId="6CDDC1BD" w14:textId="1D4DAF85" w:rsidR="00EC4F22" w:rsidRPr="00324190" w:rsidRDefault="00DF54E3" w:rsidP="0032419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bookmarkStart w:id="1" w:name="_Hlk135229874"/>
      <w:bookmarkStart w:id="2" w:name="_Hlk134712873"/>
      <w:r w:rsidRPr="006C3024">
        <w:rPr>
          <w:rFonts w:cstheme="minorHAnsi"/>
          <w:kern w:val="0"/>
          <w:sz w:val="24"/>
          <w:szCs w:val="24"/>
        </w:rPr>
        <w:t xml:space="preserve">Zadanie </w:t>
      </w:r>
      <w:r w:rsidR="00C874B1" w:rsidRPr="006C3024">
        <w:rPr>
          <w:rFonts w:cstheme="minorHAnsi"/>
          <w:kern w:val="0"/>
          <w:sz w:val="24"/>
          <w:szCs w:val="24"/>
        </w:rPr>
        <w:t>pod nazwą</w:t>
      </w:r>
      <w:r w:rsidRPr="006C3024">
        <w:rPr>
          <w:rFonts w:cstheme="minorHAnsi"/>
          <w:kern w:val="0"/>
          <w:sz w:val="24"/>
          <w:szCs w:val="24"/>
        </w:rPr>
        <w:t>:</w:t>
      </w:r>
      <w:r w:rsidR="00EC4F22" w:rsidRPr="006C3024">
        <w:rPr>
          <w:rFonts w:cstheme="minorHAnsi"/>
          <w:kern w:val="0"/>
          <w:sz w:val="24"/>
          <w:szCs w:val="24"/>
        </w:rPr>
        <w:t xml:space="preserve"> </w:t>
      </w:r>
      <w:bookmarkStart w:id="3" w:name="_Hlk135049356"/>
      <w:r w:rsidR="00A23268">
        <w:rPr>
          <w:rFonts w:cstheme="minorHAnsi"/>
          <w:kern w:val="0"/>
          <w:sz w:val="24"/>
          <w:szCs w:val="24"/>
        </w:rPr>
        <w:t>„</w:t>
      </w:r>
      <w:r w:rsidR="00EC4F22" w:rsidRPr="006C3024">
        <w:rPr>
          <w:rFonts w:cstheme="minorHAnsi"/>
          <w:kern w:val="0"/>
          <w:sz w:val="24"/>
          <w:szCs w:val="24"/>
        </w:rPr>
        <w:t xml:space="preserve">Zorganizowanie i przeprowadzenie </w:t>
      </w:r>
      <w:r w:rsidR="002B58F7" w:rsidRPr="006C3024">
        <w:rPr>
          <w:rFonts w:cstheme="minorHAnsi"/>
          <w:kern w:val="0"/>
          <w:sz w:val="24"/>
          <w:szCs w:val="24"/>
        </w:rPr>
        <w:t xml:space="preserve">działań </w:t>
      </w:r>
      <w:r w:rsidR="00EC4F22" w:rsidRPr="006C3024">
        <w:rPr>
          <w:rFonts w:cstheme="minorHAnsi"/>
          <w:kern w:val="0"/>
          <w:sz w:val="24"/>
          <w:szCs w:val="24"/>
        </w:rPr>
        <w:t>edukacyjno-profilaktyczny</w:t>
      </w:r>
      <w:r w:rsidR="002B58F7" w:rsidRPr="006C3024">
        <w:rPr>
          <w:rFonts w:cstheme="minorHAnsi"/>
          <w:kern w:val="0"/>
          <w:sz w:val="24"/>
          <w:szCs w:val="24"/>
        </w:rPr>
        <w:t>ch</w:t>
      </w:r>
      <w:r w:rsidR="00EC4F22" w:rsidRPr="006C3024">
        <w:rPr>
          <w:rFonts w:cstheme="minorHAnsi"/>
          <w:kern w:val="0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kern w:val="0"/>
            <w:sz w:val="24"/>
            <w:szCs w:val="24"/>
          </w:rPr>
          <m:t>»</m:t>
        </m:r>
      </m:oMath>
      <w:r w:rsidR="00EC4F22" w:rsidRPr="00324190">
        <w:rPr>
          <w:rFonts w:cstheme="minorHAnsi"/>
          <w:kern w:val="0"/>
          <w:sz w:val="24"/>
          <w:szCs w:val="24"/>
        </w:rPr>
        <w:t>Zdrowa Lesznowola</w:t>
      </w:r>
      <m:oMath>
        <m:r>
          <w:rPr>
            <w:rFonts w:ascii="Cambria Math" w:hAnsi="Cambria Math" w:cstheme="minorHAnsi"/>
            <w:kern w:val="0"/>
            <w:sz w:val="24"/>
            <w:szCs w:val="24"/>
          </w:rPr>
          <m:t>«</m:t>
        </m:r>
      </m:oMath>
      <w:r w:rsidR="00EC4F22" w:rsidRPr="00324190">
        <w:rPr>
          <w:rFonts w:cstheme="minorHAnsi"/>
          <w:kern w:val="0"/>
          <w:sz w:val="24"/>
          <w:szCs w:val="24"/>
        </w:rPr>
        <w:t xml:space="preserve"> dla mieszkańców Gminy Lesznowola</w:t>
      </w:r>
      <w:bookmarkEnd w:id="3"/>
      <w:r w:rsidR="00A23268" w:rsidRPr="00324190">
        <w:rPr>
          <w:rFonts w:cstheme="minorHAnsi"/>
          <w:kern w:val="0"/>
          <w:sz w:val="24"/>
          <w:szCs w:val="24"/>
        </w:rPr>
        <w:t>”</w:t>
      </w:r>
      <w:r w:rsidR="0091293D" w:rsidRPr="00324190">
        <w:rPr>
          <w:rFonts w:cstheme="minorHAnsi"/>
          <w:kern w:val="0"/>
          <w:sz w:val="24"/>
          <w:szCs w:val="24"/>
        </w:rPr>
        <w:t xml:space="preserve">. </w:t>
      </w:r>
    </w:p>
    <w:p w14:paraId="48E90C7E" w14:textId="099045A4" w:rsidR="00DF54E3" w:rsidRDefault="00384401" w:rsidP="00500F8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bookmarkStart w:id="4" w:name="_Hlk135144372"/>
      <w:r w:rsidRPr="00500F8E">
        <w:rPr>
          <w:rFonts w:cstheme="minorHAnsi"/>
          <w:kern w:val="0"/>
          <w:sz w:val="24"/>
          <w:szCs w:val="24"/>
        </w:rPr>
        <w:t xml:space="preserve">Wysokość </w:t>
      </w:r>
      <w:r w:rsidR="00B63664" w:rsidRPr="00500F8E">
        <w:rPr>
          <w:rFonts w:cstheme="minorHAnsi"/>
          <w:kern w:val="0"/>
          <w:sz w:val="24"/>
          <w:szCs w:val="24"/>
        </w:rPr>
        <w:t xml:space="preserve">środków </w:t>
      </w:r>
      <w:r w:rsidR="00497A48" w:rsidRPr="00500F8E">
        <w:rPr>
          <w:rFonts w:cstheme="minorHAnsi"/>
          <w:kern w:val="0"/>
          <w:sz w:val="24"/>
          <w:szCs w:val="24"/>
        </w:rPr>
        <w:t>przeznaczon</w:t>
      </w:r>
      <w:r w:rsidR="00B63664" w:rsidRPr="00500F8E">
        <w:rPr>
          <w:rFonts w:cstheme="minorHAnsi"/>
          <w:kern w:val="0"/>
          <w:sz w:val="24"/>
          <w:szCs w:val="24"/>
        </w:rPr>
        <w:t>ych na realizację zadania</w:t>
      </w:r>
      <w:r w:rsidR="00E75789" w:rsidRPr="00500F8E">
        <w:rPr>
          <w:rFonts w:cstheme="minorHAnsi"/>
          <w:kern w:val="0"/>
          <w:sz w:val="24"/>
          <w:szCs w:val="24"/>
        </w:rPr>
        <w:t>:</w:t>
      </w:r>
      <w:r w:rsidR="005E1FB1" w:rsidRPr="00500F8E">
        <w:rPr>
          <w:rFonts w:cstheme="minorHAnsi"/>
          <w:kern w:val="0"/>
          <w:sz w:val="24"/>
          <w:szCs w:val="24"/>
        </w:rPr>
        <w:t xml:space="preserve"> </w:t>
      </w:r>
      <w:r w:rsidR="001A2AB2">
        <w:rPr>
          <w:rFonts w:cstheme="minorHAnsi"/>
          <w:kern w:val="0"/>
          <w:sz w:val="24"/>
          <w:szCs w:val="24"/>
        </w:rPr>
        <w:t>13</w:t>
      </w:r>
      <w:r w:rsidR="006719A8" w:rsidRPr="00500F8E">
        <w:rPr>
          <w:rFonts w:cstheme="minorHAnsi"/>
          <w:kern w:val="0"/>
          <w:sz w:val="24"/>
          <w:szCs w:val="24"/>
        </w:rPr>
        <w:t xml:space="preserve"> 000</w:t>
      </w:r>
      <w:r w:rsidR="005E1FB1" w:rsidRPr="00500F8E">
        <w:rPr>
          <w:rFonts w:cstheme="minorHAnsi"/>
          <w:kern w:val="0"/>
          <w:sz w:val="24"/>
          <w:szCs w:val="24"/>
        </w:rPr>
        <w:t>,00 zł</w:t>
      </w:r>
      <w:r w:rsidR="00E75789" w:rsidRPr="00500F8E">
        <w:rPr>
          <w:rFonts w:cstheme="minorHAnsi"/>
          <w:kern w:val="0"/>
          <w:sz w:val="24"/>
          <w:szCs w:val="24"/>
        </w:rPr>
        <w:t>.</w:t>
      </w:r>
    </w:p>
    <w:p w14:paraId="13B741E3" w14:textId="7408CD2A" w:rsidR="00DF54E3" w:rsidRPr="00C07136" w:rsidRDefault="00DF54E3" w:rsidP="00500F8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  <w:r w:rsidRPr="00C07136">
        <w:rPr>
          <w:rFonts w:cstheme="minorHAnsi"/>
          <w:b/>
          <w:bCs/>
          <w:kern w:val="0"/>
          <w:sz w:val="24"/>
          <w:szCs w:val="24"/>
        </w:rPr>
        <w:t xml:space="preserve">Termin realizacji zadania: </w:t>
      </w:r>
      <w:r w:rsidR="001B137B" w:rsidRPr="00C07136">
        <w:rPr>
          <w:rFonts w:cstheme="minorHAnsi"/>
          <w:b/>
          <w:bCs/>
          <w:kern w:val="0"/>
          <w:sz w:val="24"/>
          <w:szCs w:val="24"/>
        </w:rPr>
        <w:t>1</w:t>
      </w:r>
      <w:r w:rsidR="001A2AB2">
        <w:rPr>
          <w:rFonts w:cstheme="minorHAnsi"/>
          <w:b/>
          <w:bCs/>
          <w:kern w:val="0"/>
          <w:sz w:val="24"/>
          <w:szCs w:val="24"/>
        </w:rPr>
        <w:t>4</w:t>
      </w:r>
      <w:r w:rsidRPr="00C07136">
        <w:rPr>
          <w:rFonts w:cstheme="minorHAnsi"/>
          <w:b/>
          <w:bCs/>
          <w:kern w:val="0"/>
          <w:sz w:val="24"/>
          <w:szCs w:val="24"/>
        </w:rPr>
        <w:t>.06.202</w:t>
      </w:r>
      <w:r w:rsidR="001A2AB2">
        <w:rPr>
          <w:rFonts w:cstheme="minorHAnsi"/>
          <w:b/>
          <w:bCs/>
          <w:kern w:val="0"/>
          <w:sz w:val="24"/>
          <w:szCs w:val="24"/>
        </w:rPr>
        <w:t>5</w:t>
      </w:r>
      <w:r w:rsidRPr="00C07136">
        <w:rPr>
          <w:rFonts w:cstheme="minorHAnsi"/>
          <w:b/>
          <w:bCs/>
          <w:kern w:val="0"/>
          <w:sz w:val="24"/>
          <w:szCs w:val="24"/>
        </w:rPr>
        <w:t xml:space="preserve"> r. </w:t>
      </w:r>
      <w:r w:rsidR="005124AC" w:rsidRPr="00C07136">
        <w:rPr>
          <w:rFonts w:cstheme="minorHAnsi"/>
          <w:b/>
          <w:bCs/>
          <w:kern w:val="0"/>
          <w:sz w:val="24"/>
          <w:szCs w:val="24"/>
        </w:rPr>
        <w:t xml:space="preserve">w godz. </w:t>
      </w:r>
      <w:r w:rsidR="004D3A50" w:rsidRPr="00C07136">
        <w:rPr>
          <w:rFonts w:cstheme="minorHAnsi"/>
          <w:b/>
          <w:bCs/>
          <w:kern w:val="0"/>
          <w:sz w:val="24"/>
          <w:szCs w:val="24"/>
        </w:rPr>
        <w:t>1</w:t>
      </w:r>
      <w:r w:rsidR="00882D57" w:rsidRPr="00C07136">
        <w:rPr>
          <w:rFonts w:cstheme="minorHAnsi"/>
          <w:b/>
          <w:bCs/>
          <w:kern w:val="0"/>
          <w:sz w:val="24"/>
          <w:szCs w:val="24"/>
        </w:rPr>
        <w:t>5</w:t>
      </w:r>
      <w:r w:rsidR="004D3A50" w:rsidRPr="00C07136">
        <w:rPr>
          <w:rFonts w:cstheme="minorHAnsi"/>
          <w:b/>
          <w:bCs/>
          <w:kern w:val="0"/>
          <w:sz w:val="24"/>
          <w:szCs w:val="24"/>
        </w:rPr>
        <w:t xml:space="preserve">.00 </w:t>
      </w:r>
      <w:r w:rsidR="00FD53BE" w:rsidRPr="00C07136">
        <w:rPr>
          <w:rFonts w:cstheme="minorHAnsi"/>
          <w:b/>
          <w:bCs/>
          <w:kern w:val="0"/>
          <w:sz w:val="24"/>
          <w:szCs w:val="24"/>
        </w:rPr>
        <w:t>–</w:t>
      </w:r>
      <w:r w:rsidR="004D3A50" w:rsidRPr="00C07136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="001A2AB2">
        <w:rPr>
          <w:rFonts w:cstheme="minorHAnsi"/>
          <w:b/>
          <w:bCs/>
          <w:kern w:val="0"/>
          <w:sz w:val="24"/>
          <w:szCs w:val="24"/>
        </w:rPr>
        <w:t>19</w:t>
      </w:r>
      <w:r w:rsidR="00FD53BE" w:rsidRPr="00C07136">
        <w:rPr>
          <w:rFonts w:cstheme="minorHAnsi"/>
          <w:b/>
          <w:bCs/>
          <w:kern w:val="0"/>
          <w:sz w:val="24"/>
          <w:szCs w:val="24"/>
        </w:rPr>
        <w:t>.00.</w:t>
      </w:r>
    </w:p>
    <w:p w14:paraId="2D196BF2" w14:textId="1FFDDADC" w:rsidR="00343A63" w:rsidRDefault="00343A63" w:rsidP="00500F8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00F8E">
        <w:rPr>
          <w:rFonts w:cstheme="minorHAnsi"/>
          <w:kern w:val="0"/>
          <w:sz w:val="24"/>
          <w:szCs w:val="24"/>
        </w:rPr>
        <w:t xml:space="preserve">Miejsce realizacji zadania: </w:t>
      </w:r>
      <w:r w:rsidR="00827C9F">
        <w:rPr>
          <w:rFonts w:cstheme="minorHAnsi"/>
          <w:kern w:val="0"/>
          <w:sz w:val="24"/>
          <w:szCs w:val="24"/>
        </w:rPr>
        <w:t>p</w:t>
      </w:r>
      <w:r w:rsidRPr="00500F8E">
        <w:rPr>
          <w:rFonts w:cstheme="minorHAnsi"/>
          <w:kern w:val="0"/>
          <w:sz w:val="24"/>
          <w:szCs w:val="24"/>
        </w:rPr>
        <w:t>arking przy Urzędzie Gminy Lesznowola.</w:t>
      </w:r>
    </w:p>
    <w:p w14:paraId="599042A3" w14:textId="0B344FCD" w:rsidR="00CE0B3B" w:rsidRPr="00500F8E" w:rsidRDefault="0006010D" w:rsidP="00500F8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00F8E">
        <w:rPr>
          <w:rFonts w:cstheme="minorHAnsi"/>
          <w:kern w:val="0"/>
          <w:sz w:val="24"/>
          <w:szCs w:val="24"/>
        </w:rPr>
        <w:t>Szczegółowy opis zadania</w:t>
      </w:r>
      <w:r w:rsidR="00301C04" w:rsidRPr="00500F8E">
        <w:rPr>
          <w:rFonts w:cstheme="minorHAnsi"/>
          <w:kern w:val="0"/>
          <w:sz w:val="24"/>
          <w:szCs w:val="24"/>
        </w:rPr>
        <w:t>: u</w:t>
      </w:r>
      <w:r w:rsidR="00CE0B3B" w:rsidRPr="00500F8E">
        <w:rPr>
          <w:rFonts w:cstheme="minorHAnsi"/>
          <w:kern w:val="0"/>
          <w:sz w:val="24"/>
          <w:szCs w:val="24"/>
        </w:rPr>
        <w:t>możliwienie mieszkańcom Gminy Lesznowola bezpłatnego dostępu do niżej wymienionych badań</w:t>
      </w:r>
      <w:r w:rsidR="004D3A50" w:rsidRPr="00500F8E">
        <w:rPr>
          <w:rFonts w:cstheme="minorHAnsi"/>
          <w:kern w:val="0"/>
          <w:sz w:val="24"/>
          <w:szCs w:val="24"/>
        </w:rPr>
        <w:t>/konsultacji/działań edukacyjno-profilaktycznych</w:t>
      </w:r>
      <w:r w:rsidR="00CE0B3B" w:rsidRPr="00500F8E">
        <w:rPr>
          <w:rFonts w:cstheme="minorHAnsi"/>
          <w:kern w:val="0"/>
          <w:sz w:val="24"/>
          <w:szCs w:val="24"/>
        </w:rPr>
        <w:t xml:space="preserve">: </w:t>
      </w:r>
    </w:p>
    <w:p w14:paraId="580E93A0" w14:textId="77777777" w:rsidR="001D3389" w:rsidRPr="00C95565" w:rsidRDefault="001D3389" w:rsidP="001D338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bookmarkStart w:id="5" w:name="_Hlk166591634"/>
      <w:r w:rsidRPr="00C95565">
        <w:rPr>
          <w:rFonts w:cstheme="minorHAnsi"/>
          <w:kern w:val="0"/>
          <w:sz w:val="24"/>
          <w:szCs w:val="24"/>
        </w:rPr>
        <w:t>pomiar ciśnienia tętniczego</w:t>
      </w:r>
      <w:r>
        <w:rPr>
          <w:rFonts w:cstheme="minorHAnsi"/>
          <w:kern w:val="0"/>
          <w:sz w:val="24"/>
          <w:szCs w:val="24"/>
        </w:rPr>
        <w:t>,</w:t>
      </w:r>
      <w:r w:rsidRPr="00C95565">
        <w:rPr>
          <w:rFonts w:cstheme="minorHAnsi"/>
          <w:kern w:val="0"/>
          <w:sz w:val="24"/>
          <w:szCs w:val="24"/>
        </w:rPr>
        <w:t xml:space="preserve"> obwodu w pasie, wagi, wzrostu, wyliczenie BMI</w:t>
      </w:r>
      <w:r>
        <w:rPr>
          <w:rFonts w:cstheme="minorHAnsi"/>
          <w:kern w:val="0"/>
          <w:sz w:val="24"/>
          <w:szCs w:val="24"/>
        </w:rPr>
        <w:t>;</w:t>
      </w:r>
    </w:p>
    <w:p w14:paraId="610B9125" w14:textId="77777777" w:rsidR="001D3389" w:rsidRDefault="001D3389" w:rsidP="00C9556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bookmarkStart w:id="6" w:name="_Hlk166591970"/>
      <w:r>
        <w:rPr>
          <w:rFonts w:cstheme="minorHAnsi"/>
          <w:kern w:val="0"/>
          <w:sz w:val="24"/>
          <w:szCs w:val="24"/>
        </w:rPr>
        <w:t xml:space="preserve">konsultacja internisty </w:t>
      </w:r>
      <w:r w:rsidRPr="00CC00DE">
        <w:rPr>
          <w:rFonts w:cstheme="minorHAnsi"/>
          <w:kern w:val="0"/>
          <w:sz w:val="24"/>
          <w:szCs w:val="24"/>
        </w:rPr>
        <w:t>z uwzględnieniem profilaktyki</w:t>
      </w:r>
      <w:r>
        <w:rPr>
          <w:rFonts w:cstheme="minorHAnsi"/>
          <w:kern w:val="0"/>
          <w:sz w:val="24"/>
          <w:szCs w:val="24"/>
        </w:rPr>
        <w:t xml:space="preserve"> chorób cywilizacyjnych;</w:t>
      </w:r>
    </w:p>
    <w:p w14:paraId="6605A774" w14:textId="764C1D43" w:rsidR="00C95565" w:rsidRPr="00C95565" w:rsidRDefault="00C95565" w:rsidP="00C9556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b</w:t>
      </w:r>
      <w:r w:rsidRPr="00C95565">
        <w:rPr>
          <w:rFonts w:cstheme="minorHAnsi"/>
          <w:kern w:val="0"/>
          <w:sz w:val="24"/>
          <w:szCs w:val="24"/>
        </w:rPr>
        <w:t>adanie de</w:t>
      </w:r>
      <w:r>
        <w:rPr>
          <w:rFonts w:cstheme="minorHAnsi"/>
          <w:kern w:val="0"/>
          <w:sz w:val="24"/>
          <w:szCs w:val="24"/>
        </w:rPr>
        <w:t>r</w:t>
      </w:r>
      <w:r w:rsidRPr="00C95565">
        <w:rPr>
          <w:rFonts w:cstheme="minorHAnsi"/>
          <w:kern w:val="0"/>
          <w:sz w:val="24"/>
          <w:szCs w:val="24"/>
        </w:rPr>
        <w:t>moskopowe z oceną pod kątem czerniaka</w:t>
      </w:r>
      <w:r>
        <w:rPr>
          <w:rFonts w:cstheme="minorHAnsi"/>
          <w:kern w:val="0"/>
          <w:sz w:val="24"/>
          <w:szCs w:val="24"/>
        </w:rPr>
        <w:t>;</w:t>
      </w:r>
    </w:p>
    <w:bookmarkEnd w:id="5"/>
    <w:p w14:paraId="310A1CC4" w14:textId="584E7CFD" w:rsidR="002673FD" w:rsidRDefault="00646A20" w:rsidP="00C9556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badanie </w:t>
      </w:r>
      <w:r w:rsidR="00507C93">
        <w:rPr>
          <w:rFonts w:cstheme="minorHAnsi"/>
          <w:kern w:val="0"/>
          <w:sz w:val="24"/>
          <w:szCs w:val="24"/>
        </w:rPr>
        <w:t xml:space="preserve">poziomu </w:t>
      </w:r>
      <w:r w:rsidR="00C95565" w:rsidRPr="00C95565">
        <w:rPr>
          <w:rFonts w:cstheme="minorHAnsi"/>
          <w:kern w:val="0"/>
          <w:sz w:val="24"/>
          <w:szCs w:val="24"/>
        </w:rPr>
        <w:t>glukozy</w:t>
      </w:r>
      <w:r w:rsidR="002673FD">
        <w:rPr>
          <w:rFonts w:cstheme="minorHAnsi"/>
          <w:kern w:val="0"/>
          <w:sz w:val="24"/>
          <w:szCs w:val="24"/>
        </w:rPr>
        <w:t xml:space="preserve"> i </w:t>
      </w:r>
      <w:proofErr w:type="spellStart"/>
      <w:r w:rsidR="002673FD">
        <w:rPr>
          <w:rFonts w:cstheme="minorHAnsi"/>
          <w:kern w:val="0"/>
          <w:sz w:val="24"/>
          <w:szCs w:val="24"/>
        </w:rPr>
        <w:t>lipidogram</w:t>
      </w:r>
      <w:proofErr w:type="spellEnd"/>
      <w:r w:rsidR="002673FD">
        <w:rPr>
          <w:rFonts w:cstheme="minorHAnsi"/>
          <w:kern w:val="0"/>
          <w:sz w:val="24"/>
          <w:szCs w:val="24"/>
        </w:rPr>
        <w:t>;</w:t>
      </w:r>
    </w:p>
    <w:p w14:paraId="79AE0041" w14:textId="6639F160" w:rsidR="005E1FB1" w:rsidRPr="006C3024" w:rsidRDefault="002673FD" w:rsidP="00C9556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e</w:t>
      </w:r>
      <w:r w:rsidRPr="00286252">
        <w:rPr>
          <w:rFonts w:cstheme="minorHAnsi"/>
          <w:kern w:val="0"/>
          <w:sz w:val="24"/>
          <w:szCs w:val="24"/>
        </w:rPr>
        <w:t>dukacja w zakresie higienizacji stomatologicznej</w:t>
      </w:r>
      <w:r w:rsidR="00507C93">
        <w:rPr>
          <w:rFonts w:cstheme="minorHAnsi"/>
          <w:kern w:val="0"/>
          <w:sz w:val="24"/>
          <w:szCs w:val="24"/>
        </w:rPr>
        <w:t>.</w:t>
      </w:r>
    </w:p>
    <w:p w14:paraId="11D456D5" w14:textId="61D13AB3" w:rsidR="00D607CC" w:rsidRPr="009E7DCE" w:rsidRDefault="00B768B3" w:rsidP="00E617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bookmarkStart w:id="7" w:name="_Hlk135144392"/>
      <w:bookmarkEnd w:id="1"/>
      <w:bookmarkEnd w:id="4"/>
      <w:bookmarkEnd w:id="6"/>
      <w:r>
        <w:rPr>
          <w:rFonts w:cstheme="minorHAnsi"/>
          <w:kern w:val="0"/>
          <w:sz w:val="24"/>
          <w:szCs w:val="24"/>
        </w:rPr>
        <w:t>Oferen</w:t>
      </w:r>
      <w:r w:rsidR="00D607CC" w:rsidRPr="009E7DCE">
        <w:rPr>
          <w:rFonts w:cstheme="minorHAnsi"/>
          <w:kern w:val="0"/>
          <w:sz w:val="24"/>
          <w:szCs w:val="24"/>
        </w:rPr>
        <w:t xml:space="preserve">t może zaproponować </w:t>
      </w:r>
      <w:r w:rsidR="00011723">
        <w:rPr>
          <w:rFonts w:cstheme="minorHAnsi"/>
          <w:kern w:val="0"/>
          <w:sz w:val="24"/>
          <w:szCs w:val="24"/>
        </w:rPr>
        <w:t xml:space="preserve">w cenie </w:t>
      </w:r>
      <w:r w:rsidR="00D607CC" w:rsidRPr="009E7DCE">
        <w:rPr>
          <w:rFonts w:cstheme="minorHAnsi"/>
          <w:kern w:val="0"/>
          <w:sz w:val="24"/>
          <w:szCs w:val="24"/>
        </w:rPr>
        <w:t>dodatkowo inne niż ww. wymienione badania, konsultacje, co będzie atutem przy wyborze oferty.</w:t>
      </w:r>
    </w:p>
    <w:bookmarkEnd w:id="2"/>
    <w:bookmarkEnd w:id="7"/>
    <w:p w14:paraId="34DBC04C" w14:textId="2DF1E816" w:rsidR="00D34EB9" w:rsidRPr="00A23268" w:rsidRDefault="00CC00DE" w:rsidP="00CC00D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  <w:u w:val="single"/>
        </w:rPr>
      </w:pPr>
      <w:r w:rsidRPr="00A23268">
        <w:rPr>
          <w:rFonts w:cstheme="minorHAnsi"/>
          <w:kern w:val="0"/>
          <w:sz w:val="24"/>
          <w:szCs w:val="24"/>
          <w:u w:val="single"/>
        </w:rPr>
        <w:t>Zadanie Nr 2</w:t>
      </w:r>
    </w:p>
    <w:p w14:paraId="64A973FD" w14:textId="529FBA3C" w:rsidR="00CC00DE" w:rsidRPr="00324190" w:rsidRDefault="00CC00DE" w:rsidP="00A37EC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bookmarkStart w:id="8" w:name="_Hlk135229965"/>
      <w:r w:rsidRPr="00324190">
        <w:rPr>
          <w:rFonts w:cstheme="minorHAnsi"/>
          <w:kern w:val="0"/>
          <w:sz w:val="24"/>
          <w:szCs w:val="24"/>
        </w:rPr>
        <w:t>Zadanie pod nazwą:</w:t>
      </w:r>
      <w:r w:rsidR="00A23268" w:rsidRPr="00324190">
        <w:rPr>
          <w:rFonts w:cstheme="minorHAnsi"/>
          <w:kern w:val="0"/>
          <w:sz w:val="24"/>
          <w:szCs w:val="24"/>
        </w:rPr>
        <w:t xml:space="preserve"> „</w:t>
      </w:r>
      <w:r w:rsidRPr="00324190">
        <w:rPr>
          <w:rFonts w:cstheme="minorHAnsi"/>
          <w:kern w:val="0"/>
          <w:sz w:val="24"/>
          <w:szCs w:val="24"/>
        </w:rPr>
        <w:t xml:space="preserve">Zorganizowanie i przeprowadzenie działań edukacyjno-profilaktycznych </w:t>
      </w:r>
      <m:oMath>
        <m:r>
          <w:rPr>
            <w:rFonts w:ascii="Cambria Math" w:hAnsi="Cambria Math" w:cstheme="minorHAnsi"/>
            <w:kern w:val="0"/>
            <w:sz w:val="24"/>
            <w:szCs w:val="24"/>
          </w:rPr>
          <m:t>»</m:t>
        </m:r>
      </m:oMath>
      <w:r w:rsidRPr="00324190">
        <w:rPr>
          <w:rFonts w:cstheme="minorHAnsi"/>
          <w:kern w:val="0"/>
          <w:sz w:val="24"/>
          <w:szCs w:val="24"/>
        </w:rPr>
        <w:t>Zdrowy Senior</w:t>
      </w:r>
      <w:r w:rsidR="00CF3F24">
        <w:rPr>
          <w:rFonts w:cstheme="minorHAnsi"/>
          <w:kern w:val="0"/>
          <w:sz w:val="24"/>
          <w:szCs w:val="24"/>
        </w:rPr>
        <w:t>«</w:t>
      </w:r>
      <w:r w:rsidRPr="00324190">
        <w:rPr>
          <w:rFonts w:cstheme="minorHAnsi"/>
          <w:kern w:val="0"/>
          <w:sz w:val="24"/>
          <w:szCs w:val="24"/>
        </w:rPr>
        <w:t xml:space="preserve"> dla mieszkańców Gminy Lesznowola</w:t>
      </w:r>
      <w:r w:rsidR="00A23268" w:rsidRPr="00324190">
        <w:rPr>
          <w:rFonts w:cstheme="minorHAnsi"/>
          <w:kern w:val="0"/>
          <w:sz w:val="24"/>
          <w:szCs w:val="24"/>
        </w:rPr>
        <w:t>”</w:t>
      </w:r>
      <w:r w:rsidRPr="00324190">
        <w:rPr>
          <w:rFonts w:cstheme="minorHAnsi"/>
          <w:kern w:val="0"/>
          <w:sz w:val="24"/>
          <w:szCs w:val="24"/>
        </w:rPr>
        <w:t xml:space="preserve">. </w:t>
      </w:r>
    </w:p>
    <w:p w14:paraId="53D39D41" w14:textId="0BE198D7" w:rsidR="00CC00DE" w:rsidRDefault="00CC00DE" w:rsidP="00CC00D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C00DE">
        <w:rPr>
          <w:rFonts w:cstheme="minorHAnsi"/>
          <w:kern w:val="0"/>
          <w:sz w:val="24"/>
          <w:szCs w:val="24"/>
        </w:rPr>
        <w:t xml:space="preserve">Wysokość środków przeznaczonych na realizację zadania: </w:t>
      </w:r>
      <w:r w:rsidR="001A2AB2">
        <w:rPr>
          <w:rFonts w:cstheme="minorHAnsi"/>
          <w:kern w:val="0"/>
          <w:sz w:val="24"/>
          <w:szCs w:val="24"/>
        </w:rPr>
        <w:t>16</w:t>
      </w:r>
      <w:r w:rsidR="0001202E">
        <w:rPr>
          <w:rFonts w:cstheme="minorHAnsi"/>
          <w:kern w:val="0"/>
          <w:sz w:val="24"/>
          <w:szCs w:val="24"/>
        </w:rPr>
        <w:t xml:space="preserve"> 000</w:t>
      </w:r>
      <w:r w:rsidRPr="00CC00DE">
        <w:rPr>
          <w:rFonts w:cstheme="minorHAnsi"/>
          <w:kern w:val="0"/>
          <w:sz w:val="24"/>
          <w:szCs w:val="24"/>
        </w:rPr>
        <w:t>,00 zł.</w:t>
      </w:r>
    </w:p>
    <w:p w14:paraId="7844B97A" w14:textId="68AF1579" w:rsidR="00CC00DE" w:rsidRPr="00C07136" w:rsidRDefault="00CC00DE" w:rsidP="00CC00D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  <w:r w:rsidRPr="00C07136">
        <w:rPr>
          <w:rFonts w:cstheme="minorHAnsi"/>
          <w:b/>
          <w:bCs/>
          <w:kern w:val="0"/>
          <w:sz w:val="24"/>
          <w:szCs w:val="24"/>
        </w:rPr>
        <w:t xml:space="preserve">Termin realizacji zadania: </w:t>
      </w:r>
      <w:r w:rsidR="001A2AB2">
        <w:rPr>
          <w:rFonts w:cstheme="minorHAnsi"/>
          <w:b/>
          <w:bCs/>
          <w:kern w:val="0"/>
          <w:sz w:val="24"/>
          <w:szCs w:val="24"/>
        </w:rPr>
        <w:t>5</w:t>
      </w:r>
      <w:r w:rsidRPr="00C07136">
        <w:rPr>
          <w:rFonts w:cstheme="minorHAnsi"/>
          <w:b/>
          <w:bCs/>
          <w:kern w:val="0"/>
          <w:sz w:val="24"/>
          <w:szCs w:val="24"/>
        </w:rPr>
        <w:t>.07.202</w:t>
      </w:r>
      <w:r w:rsidR="001A2AB2">
        <w:rPr>
          <w:rFonts w:cstheme="minorHAnsi"/>
          <w:b/>
          <w:bCs/>
          <w:kern w:val="0"/>
          <w:sz w:val="24"/>
          <w:szCs w:val="24"/>
        </w:rPr>
        <w:t>5</w:t>
      </w:r>
      <w:r w:rsidRPr="00C07136">
        <w:rPr>
          <w:rFonts w:cstheme="minorHAnsi"/>
          <w:b/>
          <w:bCs/>
          <w:kern w:val="0"/>
          <w:sz w:val="24"/>
          <w:szCs w:val="24"/>
        </w:rPr>
        <w:t xml:space="preserve"> r. w godz. 1</w:t>
      </w:r>
      <w:r w:rsidR="001A2AB2">
        <w:rPr>
          <w:rFonts w:cstheme="minorHAnsi"/>
          <w:b/>
          <w:bCs/>
          <w:kern w:val="0"/>
          <w:sz w:val="24"/>
          <w:szCs w:val="24"/>
        </w:rPr>
        <w:t>5</w:t>
      </w:r>
      <w:r w:rsidRPr="00C07136">
        <w:rPr>
          <w:rFonts w:cstheme="minorHAnsi"/>
          <w:b/>
          <w:bCs/>
          <w:kern w:val="0"/>
          <w:sz w:val="24"/>
          <w:szCs w:val="24"/>
        </w:rPr>
        <w:t>.00 – 1</w:t>
      </w:r>
      <w:r w:rsidR="001A2AB2">
        <w:rPr>
          <w:rFonts w:cstheme="minorHAnsi"/>
          <w:b/>
          <w:bCs/>
          <w:kern w:val="0"/>
          <w:sz w:val="24"/>
          <w:szCs w:val="24"/>
        </w:rPr>
        <w:t>9</w:t>
      </w:r>
      <w:r w:rsidRPr="00C07136">
        <w:rPr>
          <w:rFonts w:cstheme="minorHAnsi"/>
          <w:b/>
          <w:bCs/>
          <w:kern w:val="0"/>
          <w:sz w:val="24"/>
          <w:szCs w:val="24"/>
        </w:rPr>
        <w:t xml:space="preserve">.00.  </w:t>
      </w:r>
    </w:p>
    <w:p w14:paraId="7F8C689D" w14:textId="1667B01A" w:rsidR="00CC00DE" w:rsidRDefault="00CC00DE" w:rsidP="00CC00D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C00DE">
        <w:rPr>
          <w:rFonts w:cstheme="minorHAnsi"/>
          <w:kern w:val="0"/>
          <w:sz w:val="24"/>
          <w:szCs w:val="24"/>
        </w:rPr>
        <w:t>Miejsce realizacji zadania: Magdalenka</w:t>
      </w:r>
      <w:r w:rsidR="00FD53BE">
        <w:rPr>
          <w:rFonts w:cstheme="minorHAnsi"/>
          <w:kern w:val="0"/>
          <w:sz w:val="24"/>
          <w:szCs w:val="24"/>
        </w:rPr>
        <w:t>,</w:t>
      </w:r>
      <w:r w:rsidRPr="00CC00DE">
        <w:rPr>
          <w:rFonts w:cstheme="minorHAnsi"/>
          <w:kern w:val="0"/>
          <w:sz w:val="24"/>
          <w:szCs w:val="24"/>
        </w:rPr>
        <w:t xml:space="preserve"> </w:t>
      </w:r>
      <w:r w:rsidR="00FD53BE">
        <w:rPr>
          <w:rFonts w:cstheme="minorHAnsi"/>
          <w:kern w:val="0"/>
          <w:sz w:val="24"/>
          <w:szCs w:val="24"/>
        </w:rPr>
        <w:t>p</w:t>
      </w:r>
      <w:r w:rsidRPr="00CC00DE">
        <w:rPr>
          <w:rFonts w:cstheme="minorHAnsi"/>
          <w:kern w:val="0"/>
          <w:sz w:val="24"/>
          <w:szCs w:val="24"/>
        </w:rPr>
        <w:t>ark przy ul. Brzozowej.</w:t>
      </w:r>
    </w:p>
    <w:p w14:paraId="4896536F" w14:textId="1B537AC8" w:rsidR="00CC00DE" w:rsidRPr="00CC00DE" w:rsidRDefault="00CC00DE" w:rsidP="00CC00D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C00DE">
        <w:rPr>
          <w:rFonts w:cstheme="minorHAnsi"/>
          <w:kern w:val="0"/>
          <w:sz w:val="24"/>
          <w:szCs w:val="24"/>
        </w:rPr>
        <w:t>Szczegółowy opis zadania: umożliwienie seniorom zamieszkałym na terenie Gminy Lesznowola bezpłatnego dostępu</w:t>
      </w:r>
      <w:r w:rsidR="0086200B">
        <w:rPr>
          <w:rFonts w:cstheme="minorHAnsi"/>
          <w:kern w:val="0"/>
          <w:sz w:val="24"/>
          <w:szCs w:val="24"/>
        </w:rPr>
        <w:t xml:space="preserve"> do</w:t>
      </w:r>
      <w:r w:rsidRPr="00CC00DE">
        <w:rPr>
          <w:rFonts w:cstheme="minorHAnsi"/>
          <w:kern w:val="0"/>
          <w:sz w:val="24"/>
          <w:szCs w:val="24"/>
        </w:rPr>
        <w:t xml:space="preserve"> niżej wymienionych badań/konsultacji/działań edukacyjno-profilaktycznych: </w:t>
      </w:r>
    </w:p>
    <w:p w14:paraId="03D8912B" w14:textId="77777777" w:rsidR="001C7EB1" w:rsidRPr="00C95565" w:rsidRDefault="001C7EB1" w:rsidP="001C7EB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95565">
        <w:rPr>
          <w:rFonts w:cstheme="minorHAnsi"/>
          <w:kern w:val="0"/>
          <w:sz w:val="24"/>
          <w:szCs w:val="24"/>
        </w:rPr>
        <w:t>pomiar ciśnienia tętniczego</w:t>
      </w:r>
      <w:r>
        <w:rPr>
          <w:rFonts w:cstheme="minorHAnsi"/>
          <w:kern w:val="0"/>
          <w:sz w:val="24"/>
          <w:szCs w:val="24"/>
        </w:rPr>
        <w:t>,</w:t>
      </w:r>
      <w:r w:rsidRPr="00C95565">
        <w:rPr>
          <w:rFonts w:cstheme="minorHAnsi"/>
          <w:kern w:val="0"/>
          <w:sz w:val="24"/>
          <w:szCs w:val="24"/>
        </w:rPr>
        <w:t xml:space="preserve"> obwodu w pasie, wagi, wzrostu, wyliczenie BMI</w:t>
      </w:r>
      <w:r>
        <w:rPr>
          <w:rFonts w:cstheme="minorHAnsi"/>
          <w:kern w:val="0"/>
          <w:sz w:val="24"/>
          <w:szCs w:val="24"/>
        </w:rPr>
        <w:t>;</w:t>
      </w:r>
    </w:p>
    <w:p w14:paraId="6592878C" w14:textId="77777777" w:rsidR="001C7EB1" w:rsidRDefault="001C7EB1" w:rsidP="001C7EB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057E4C">
        <w:rPr>
          <w:rFonts w:cstheme="minorHAnsi"/>
          <w:kern w:val="0"/>
          <w:sz w:val="24"/>
          <w:szCs w:val="24"/>
        </w:rPr>
        <w:t>konsultacja internisty z uwzględnieniem profilaktyki chorób seniorów;</w:t>
      </w:r>
    </w:p>
    <w:p w14:paraId="2E5BBF28" w14:textId="77777777" w:rsidR="001C7EB1" w:rsidRDefault="001C7EB1" w:rsidP="001C7EB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bookmarkStart w:id="9" w:name="_Hlk166592047"/>
      <w:r w:rsidRPr="00057E4C">
        <w:rPr>
          <w:rFonts w:cstheme="minorHAnsi"/>
          <w:kern w:val="0"/>
          <w:sz w:val="24"/>
          <w:szCs w:val="24"/>
        </w:rPr>
        <w:t>badanie densytometryczne</w:t>
      </w:r>
      <w:r>
        <w:rPr>
          <w:rFonts w:cstheme="minorHAnsi"/>
          <w:kern w:val="0"/>
          <w:sz w:val="24"/>
          <w:szCs w:val="24"/>
        </w:rPr>
        <w:t>;</w:t>
      </w:r>
    </w:p>
    <w:p w14:paraId="32B11B28" w14:textId="53185343" w:rsidR="001C7EB1" w:rsidRPr="001C7EB1" w:rsidRDefault="00646A20" w:rsidP="001C7EB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badanie</w:t>
      </w:r>
      <w:r w:rsidR="00057E4C" w:rsidRPr="00C95565">
        <w:rPr>
          <w:rFonts w:cstheme="minorHAnsi"/>
          <w:kern w:val="0"/>
          <w:sz w:val="24"/>
          <w:szCs w:val="24"/>
        </w:rPr>
        <w:t xml:space="preserve"> </w:t>
      </w:r>
      <w:r w:rsidR="00057E4C">
        <w:rPr>
          <w:rFonts w:cstheme="minorHAnsi"/>
          <w:kern w:val="0"/>
          <w:sz w:val="24"/>
          <w:szCs w:val="24"/>
        </w:rPr>
        <w:t xml:space="preserve">poziomu </w:t>
      </w:r>
      <w:r w:rsidR="00057E4C" w:rsidRPr="00C95565">
        <w:rPr>
          <w:rFonts w:cstheme="minorHAnsi"/>
          <w:kern w:val="0"/>
          <w:sz w:val="24"/>
          <w:szCs w:val="24"/>
        </w:rPr>
        <w:t>glukozy</w:t>
      </w:r>
      <w:r w:rsidR="002673FD">
        <w:rPr>
          <w:rFonts w:cstheme="minorHAnsi"/>
          <w:kern w:val="0"/>
          <w:sz w:val="24"/>
          <w:szCs w:val="24"/>
        </w:rPr>
        <w:t xml:space="preserve"> i </w:t>
      </w:r>
      <w:proofErr w:type="spellStart"/>
      <w:r w:rsidR="002673FD">
        <w:rPr>
          <w:rFonts w:cstheme="minorHAnsi"/>
          <w:kern w:val="0"/>
          <w:sz w:val="24"/>
          <w:szCs w:val="24"/>
        </w:rPr>
        <w:t>lipidogram</w:t>
      </w:r>
      <w:proofErr w:type="spellEnd"/>
      <w:r w:rsidR="001C7EB1" w:rsidRPr="001C7EB1">
        <w:rPr>
          <w:rFonts w:cstheme="minorHAnsi"/>
          <w:kern w:val="0"/>
          <w:sz w:val="24"/>
          <w:szCs w:val="24"/>
        </w:rPr>
        <w:t>.</w:t>
      </w:r>
    </w:p>
    <w:bookmarkEnd w:id="8"/>
    <w:bookmarkEnd w:id="9"/>
    <w:p w14:paraId="25BB3B1D" w14:textId="67D35556" w:rsidR="00CC00DE" w:rsidRPr="009E7DCE" w:rsidRDefault="00B768B3" w:rsidP="00CC00D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Oferen</w:t>
      </w:r>
      <w:r w:rsidR="00CC00DE" w:rsidRPr="009E7DCE">
        <w:rPr>
          <w:rFonts w:cstheme="minorHAnsi"/>
          <w:kern w:val="0"/>
          <w:sz w:val="24"/>
          <w:szCs w:val="24"/>
        </w:rPr>
        <w:t>t może zaproponować</w:t>
      </w:r>
      <w:r w:rsidR="00011723">
        <w:rPr>
          <w:rFonts w:cstheme="minorHAnsi"/>
          <w:kern w:val="0"/>
          <w:sz w:val="24"/>
          <w:szCs w:val="24"/>
        </w:rPr>
        <w:t xml:space="preserve"> w cenie</w:t>
      </w:r>
      <w:r w:rsidR="00CC00DE" w:rsidRPr="009E7DCE">
        <w:rPr>
          <w:rFonts w:cstheme="minorHAnsi"/>
          <w:kern w:val="0"/>
          <w:sz w:val="24"/>
          <w:szCs w:val="24"/>
        </w:rPr>
        <w:t xml:space="preserve"> dodatkowo inne niż ww. wymienione badania, konsultacje, co będzie atutem przy wyborze oferty.</w:t>
      </w:r>
    </w:p>
    <w:p w14:paraId="18F5F399" w14:textId="77777777" w:rsidR="00CC00DE" w:rsidRPr="00C16E41" w:rsidRDefault="00CC00DE" w:rsidP="00CC00DE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14"/>
          <w:szCs w:val="14"/>
        </w:rPr>
      </w:pPr>
    </w:p>
    <w:p w14:paraId="12E17B13" w14:textId="032952DA" w:rsidR="009E7DCE" w:rsidRPr="009E7DCE" w:rsidRDefault="009E7DCE" w:rsidP="009E7D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bookmarkStart w:id="10" w:name="_Hlk135056804"/>
      <w:r w:rsidRPr="009E7DCE">
        <w:rPr>
          <w:rFonts w:cstheme="minorHAnsi"/>
          <w:b/>
          <w:bCs/>
          <w:kern w:val="0"/>
          <w:sz w:val="24"/>
          <w:szCs w:val="24"/>
        </w:rPr>
        <w:t>Podmioty uprawnione do złożenia oferty</w:t>
      </w:r>
    </w:p>
    <w:p w14:paraId="6F3B33CF" w14:textId="30518EC0" w:rsidR="009E7DCE" w:rsidRPr="009E7DCE" w:rsidRDefault="009E7DCE" w:rsidP="009E7DC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4"/>
          <w:szCs w:val="24"/>
        </w:rPr>
      </w:pPr>
      <w:r w:rsidRPr="009E7DCE">
        <w:rPr>
          <w:rFonts w:cstheme="minorHAnsi"/>
          <w:kern w:val="0"/>
          <w:sz w:val="24"/>
          <w:szCs w:val="24"/>
        </w:rPr>
        <w:t>Do złożenia oferty uprawnione są podmioty, o</w:t>
      </w:r>
      <w:r w:rsidR="00343A63">
        <w:rPr>
          <w:rFonts w:cstheme="minorHAnsi"/>
          <w:kern w:val="0"/>
          <w:sz w:val="24"/>
          <w:szCs w:val="24"/>
        </w:rPr>
        <w:t xml:space="preserve"> których mowa </w:t>
      </w:r>
      <w:r w:rsidRPr="009E7DCE">
        <w:rPr>
          <w:rFonts w:cstheme="minorHAnsi"/>
          <w:kern w:val="0"/>
          <w:sz w:val="24"/>
          <w:szCs w:val="24"/>
        </w:rPr>
        <w:t xml:space="preserve">w art. </w:t>
      </w:r>
      <w:r w:rsidR="00343A63">
        <w:rPr>
          <w:rFonts w:cstheme="minorHAnsi"/>
          <w:kern w:val="0"/>
          <w:sz w:val="24"/>
          <w:szCs w:val="24"/>
        </w:rPr>
        <w:t>3 ust. 2</w:t>
      </w:r>
      <w:r w:rsidRPr="009E7DCE">
        <w:rPr>
          <w:rFonts w:cstheme="minorHAnsi"/>
          <w:kern w:val="0"/>
          <w:sz w:val="24"/>
          <w:szCs w:val="24"/>
        </w:rPr>
        <w:t xml:space="preserve"> ustawy z dnia 11 września 2015 r. o zdrowiu publicznym</w:t>
      </w:r>
      <w:r w:rsidR="00343A63">
        <w:rPr>
          <w:rFonts w:cstheme="minorHAnsi"/>
          <w:kern w:val="0"/>
          <w:sz w:val="24"/>
          <w:szCs w:val="24"/>
        </w:rPr>
        <w:t xml:space="preserve"> (</w:t>
      </w:r>
      <w:r w:rsidR="00343A63" w:rsidRPr="00343A63">
        <w:rPr>
          <w:rFonts w:cstheme="minorHAnsi"/>
          <w:kern w:val="0"/>
          <w:sz w:val="24"/>
          <w:szCs w:val="24"/>
        </w:rPr>
        <w:t>t.j. Dz. U. z 202</w:t>
      </w:r>
      <w:r w:rsidR="0008404E">
        <w:rPr>
          <w:rFonts w:cstheme="minorHAnsi"/>
          <w:kern w:val="0"/>
          <w:sz w:val="24"/>
          <w:szCs w:val="24"/>
        </w:rPr>
        <w:t>4</w:t>
      </w:r>
      <w:r w:rsidR="00343A63" w:rsidRPr="00343A63">
        <w:rPr>
          <w:rFonts w:cstheme="minorHAnsi"/>
          <w:kern w:val="0"/>
          <w:sz w:val="24"/>
          <w:szCs w:val="24"/>
        </w:rPr>
        <w:t xml:space="preserve"> r. poz. 16</w:t>
      </w:r>
      <w:r w:rsidR="0008404E">
        <w:rPr>
          <w:rFonts w:cstheme="minorHAnsi"/>
          <w:kern w:val="0"/>
          <w:sz w:val="24"/>
          <w:szCs w:val="24"/>
        </w:rPr>
        <w:t>70</w:t>
      </w:r>
      <w:r w:rsidR="00A51890">
        <w:rPr>
          <w:rFonts w:cstheme="minorHAnsi"/>
          <w:kern w:val="0"/>
          <w:sz w:val="24"/>
          <w:szCs w:val="24"/>
        </w:rPr>
        <w:t xml:space="preserve"> ze zm.</w:t>
      </w:r>
      <w:r w:rsidR="00343A63" w:rsidRPr="00343A63">
        <w:rPr>
          <w:rFonts w:cstheme="minorHAnsi"/>
          <w:kern w:val="0"/>
          <w:sz w:val="24"/>
          <w:szCs w:val="24"/>
        </w:rPr>
        <w:t>).</w:t>
      </w:r>
    </w:p>
    <w:bookmarkEnd w:id="10"/>
    <w:p w14:paraId="65922CDF" w14:textId="77777777" w:rsidR="009E7DCE" w:rsidRPr="00C16E41" w:rsidRDefault="009E7DCE" w:rsidP="009E7DCE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kern w:val="0"/>
          <w:sz w:val="14"/>
          <w:szCs w:val="14"/>
        </w:rPr>
      </w:pPr>
    </w:p>
    <w:p w14:paraId="34E86F13" w14:textId="47329487" w:rsidR="00B63664" w:rsidRPr="009E7DCE" w:rsidRDefault="009E7DCE" w:rsidP="009E7D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9E7DCE">
        <w:rPr>
          <w:rFonts w:cstheme="minorHAnsi"/>
          <w:b/>
          <w:bCs/>
          <w:kern w:val="0"/>
          <w:sz w:val="24"/>
          <w:szCs w:val="24"/>
        </w:rPr>
        <w:lastRenderedPageBreak/>
        <w:t>W</w:t>
      </w:r>
      <w:r w:rsidR="0006010D" w:rsidRPr="009E7DCE">
        <w:rPr>
          <w:rFonts w:cstheme="minorHAnsi"/>
          <w:b/>
          <w:bCs/>
          <w:kern w:val="0"/>
          <w:sz w:val="24"/>
          <w:szCs w:val="24"/>
        </w:rPr>
        <w:t>arunki realizacji</w:t>
      </w:r>
      <w:r>
        <w:rPr>
          <w:rFonts w:cstheme="minorHAnsi"/>
          <w:b/>
          <w:bCs/>
          <w:kern w:val="0"/>
          <w:sz w:val="24"/>
          <w:szCs w:val="24"/>
        </w:rPr>
        <w:t xml:space="preserve"> zada</w:t>
      </w:r>
      <w:r w:rsidR="00E61754">
        <w:rPr>
          <w:rFonts w:cstheme="minorHAnsi"/>
          <w:b/>
          <w:bCs/>
          <w:kern w:val="0"/>
          <w:sz w:val="24"/>
          <w:szCs w:val="24"/>
        </w:rPr>
        <w:t>nia</w:t>
      </w:r>
    </w:p>
    <w:p w14:paraId="17BC7F14" w14:textId="750ECD79" w:rsidR="001739CB" w:rsidRDefault="00B768B3" w:rsidP="001739C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Oferen</w:t>
      </w:r>
      <w:r w:rsidR="001739CB">
        <w:rPr>
          <w:rFonts w:cstheme="minorHAnsi"/>
          <w:kern w:val="0"/>
          <w:sz w:val="24"/>
          <w:szCs w:val="24"/>
        </w:rPr>
        <w:t xml:space="preserve">t przeprowadzi </w:t>
      </w:r>
      <w:r w:rsidR="001739CB" w:rsidRPr="00500F8E">
        <w:rPr>
          <w:rFonts w:cstheme="minorHAnsi"/>
          <w:kern w:val="0"/>
          <w:sz w:val="24"/>
          <w:szCs w:val="24"/>
        </w:rPr>
        <w:t>bada</w:t>
      </w:r>
      <w:r w:rsidR="001739CB">
        <w:rPr>
          <w:rFonts w:cstheme="minorHAnsi"/>
          <w:kern w:val="0"/>
          <w:sz w:val="24"/>
          <w:szCs w:val="24"/>
        </w:rPr>
        <w:t xml:space="preserve">nia </w:t>
      </w:r>
      <w:r w:rsidR="001739CB" w:rsidRPr="00500F8E">
        <w:rPr>
          <w:rFonts w:cstheme="minorHAnsi"/>
          <w:kern w:val="0"/>
          <w:sz w:val="24"/>
          <w:szCs w:val="24"/>
        </w:rPr>
        <w:t>/</w:t>
      </w:r>
      <w:r w:rsidR="001739CB">
        <w:rPr>
          <w:rFonts w:cstheme="minorHAnsi"/>
          <w:kern w:val="0"/>
          <w:sz w:val="24"/>
          <w:szCs w:val="24"/>
        </w:rPr>
        <w:t xml:space="preserve"> </w:t>
      </w:r>
      <w:r w:rsidR="001739CB" w:rsidRPr="00500F8E">
        <w:rPr>
          <w:rFonts w:cstheme="minorHAnsi"/>
          <w:kern w:val="0"/>
          <w:sz w:val="24"/>
          <w:szCs w:val="24"/>
        </w:rPr>
        <w:t>konsultacj</w:t>
      </w:r>
      <w:r w:rsidR="001739CB">
        <w:rPr>
          <w:rFonts w:cstheme="minorHAnsi"/>
          <w:kern w:val="0"/>
          <w:sz w:val="24"/>
          <w:szCs w:val="24"/>
        </w:rPr>
        <w:t xml:space="preserve">e </w:t>
      </w:r>
      <w:r w:rsidR="001739CB" w:rsidRPr="00500F8E">
        <w:rPr>
          <w:rFonts w:cstheme="minorHAnsi"/>
          <w:kern w:val="0"/>
          <w:sz w:val="24"/>
          <w:szCs w:val="24"/>
        </w:rPr>
        <w:t>/</w:t>
      </w:r>
      <w:r w:rsidR="001739CB">
        <w:rPr>
          <w:rFonts w:cstheme="minorHAnsi"/>
          <w:kern w:val="0"/>
          <w:sz w:val="24"/>
          <w:szCs w:val="24"/>
        </w:rPr>
        <w:t xml:space="preserve"> </w:t>
      </w:r>
      <w:r w:rsidR="001739CB" w:rsidRPr="00500F8E">
        <w:rPr>
          <w:rFonts w:cstheme="minorHAnsi"/>
          <w:kern w:val="0"/>
          <w:sz w:val="24"/>
          <w:szCs w:val="24"/>
        </w:rPr>
        <w:t>działa</w:t>
      </w:r>
      <w:r w:rsidR="001739CB">
        <w:rPr>
          <w:rFonts w:cstheme="minorHAnsi"/>
          <w:kern w:val="0"/>
          <w:sz w:val="24"/>
          <w:szCs w:val="24"/>
        </w:rPr>
        <w:t>nia</w:t>
      </w:r>
      <w:r w:rsidR="001739CB" w:rsidRPr="00500F8E">
        <w:rPr>
          <w:rFonts w:cstheme="minorHAnsi"/>
          <w:kern w:val="0"/>
          <w:sz w:val="24"/>
          <w:szCs w:val="24"/>
        </w:rPr>
        <w:t xml:space="preserve"> edukacyjno-profilaktyczn</w:t>
      </w:r>
      <w:r w:rsidR="001739CB">
        <w:rPr>
          <w:rFonts w:cstheme="minorHAnsi"/>
          <w:kern w:val="0"/>
          <w:sz w:val="24"/>
          <w:szCs w:val="24"/>
        </w:rPr>
        <w:t xml:space="preserve">e </w:t>
      </w:r>
      <w:r w:rsidR="001739CB">
        <w:rPr>
          <w:rFonts w:cstheme="minorHAnsi"/>
          <w:kern w:val="0"/>
          <w:sz w:val="24"/>
          <w:szCs w:val="24"/>
        </w:rPr>
        <w:br/>
        <w:t>w namiotach, które we własnym zakresie przed rozpoczęciem badań rozstawi oraz uprzątnie po ich zakończeniu</w:t>
      </w:r>
      <w:r w:rsidR="00D4487E">
        <w:rPr>
          <w:rFonts w:cstheme="minorHAnsi"/>
          <w:kern w:val="0"/>
          <w:sz w:val="24"/>
          <w:szCs w:val="24"/>
        </w:rPr>
        <w:t xml:space="preserve">. </w:t>
      </w:r>
      <w:r>
        <w:rPr>
          <w:rFonts w:cstheme="minorHAnsi"/>
          <w:kern w:val="0"/>
          <w:sz w:val="24"/>
          <w:szCs w:val="24"/>
        </w:rPr>
        <w:t>Oferen</w:t>
      </w:r>
      <w:r w:rsidR="00D4487E">
        <w:rPr>
          <w:rFonts w:cstheme="minorHAnsi"/>
          <w:kern w:val="0"/>
          <w:sz w:val="24"/>
          <w:szCs w:val="24"/>
        </w:rPr>
        <w:t xml:space="preserve">t zapewni również wyposażenie namiotów w postaci stolików, krzesełek i innych przedmiotów niezbędnych do realizacji zadania. </w:t>
      </w:r>
    </w:p>
    <w:p w14:paraId="6CDE1AF4" w14:textId="46F567FF" w:rsidR="009E7DCE" w:rsidRDefault="00343A63" w:rsidP="004D0E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5124AC">
        <w:rPr>
          <w:rFonts w:cstheme="minorHAnsi"/>
          <w:kern w:val="0"/>
          <w:sz w:val="24"/>
          <w:szCs w:val="24"/>
        </w:rPr>
        <w:t xml:space="preserve">Zadanie winno być zrealizowane z najwyższą starannością, zgodnie z zawartą </w:t>
      </w:r>
      <w:r w:rsidR="00904E83">
        <w:rPr>
          <w:rFonts w:cstheme="minorHAnsi"/>
          <w:kern w:val="0"/>
          <w:sz w:val="24"/>
          <w:szCs w:val="24"/>
        </w:rPr>
        <w:t>Umow</w:t>
      </w:r>
      <w:r w:rsidRPr="005124AC">
        <w:rPr>
          <w:rFonts w:cstheme="minorHAnsi"/>
          <w:kern w:val="0"/>
          <w:sz w:val="24"/>
          <w:szCs w:val="24"/>
        </w:rPr>
        <w:t>ą</w:t>
      </w:r>
      <w:r w:rsidR="000A2FA7" w:rsidRPr="005124AC">
        <w:rPr>
          <w:rFonts w:cstheme="minorHAnsi"/>
          <w:kern w:val="0"/>
          <w:sz w:val="24"/>
          <w:szCs w:val="24"/>
        </w:rPr>
        <w:t xml:space="preserve"> </w:t>
      </w:r>
      <w:r w:rsidR="000A2FA7" w:rsidRPr="005124AC">
        <w:rPr>
          <w:rFonts w:cstheme="minorHAnsi"/>
          <w:kern w:val="0"/>
          <w:sz w:val="24"/>
          <w:szCs w:val="24"/>
        </w:rPr>
        <w:br/>
      </w:r>
      <w:r w:rsidRPr="005124AC">
        <w:rPr>
          <w:rFonts w:cstheme="minorHAnsi"/>
          <w:kern w:val="0"/>
          <w:sz w:val="24"/>
          <w:szCs w:val="24"/>
        </w:rPr>
        <w:t xml:space="preserve">oraz obowiązującymi przepisami i standardami, przez kadrę posiadającą kwalifikacje </w:t>
      </w:r>
      <w:r w:rsidR="005124AC" w:rsidRPr="005124AC">
        <w:rPr>
          <w:rFonts w:cstheme="minorHAnsi"/>
          <w:kern w:val="0"/>
          <w:sz w:val="24"/>
          <w:szCs w:val="24"/>
        </w:rPr>
        <w:br/>
      </w:r>
      <w:r w:rsidRPr="005124AC">
        <w:rPr>
          <w:rFonts w:cstheme="minorHAnsi"/>
          <w:kern w:val="0"/>
          <w:sz w:val="24"/>
          <w:szCs w:val="24"/>
        </w:rPr>
        <w:t>do jego wykonania i aktualne uprawnienia</w:t>
      </w:r>
      <w:r w:rsidR="005124AC" w:rsidRPr="005124AC">
        <w:rPr>
          <w:rFonts w:cstheme="minorHAnsi"/>
          <w:kern w:val="0"/>
          <w:sz w:val="24"/>
          <w:szCs w:val="24"/>
        </w:rPr>
        <w:t xml:space="preserve">. </w:t>
      </w:r>
    </w:p>
    <w:p w14:paraId="7B96D044" w14:textId="773C4A00" w:rsidR="005124AC" w:rsidRDefault="005124AC" w:rsidP="004D0E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Poszczególne badania i konsultacje winny być dostępne w sposób ciągły w godzinach określonych w części I</w:t>
      </w:r>
      <w:r w:rsidR="00FD6C3D">
        <w:rPr>
          <w:rFonts w:cstheme="minorHAnsi"/>
          <w:kern w:val="0"/>
          <w:sz w:val="24"/>
          <w:szCs w:val="24"/>
        </w:rPr>
        <w:t xml:space="preserve"> A</w:t>
      </w:r>
      <w:r>
        <w:rPr>
          <w:rFonts w:cstheme="minorHAnsi"/>
          <w:kern w:val="0"/>
          <w:sz w:val="24"/>
          <w:szCs w:val="24"/>
        </w:rPr>
        <w:t xml:space="preserve"> pkt </w:t>
      </w:r>
      <w:r w:rsidR="00E61754">
        <w:rPr>
          <w:rFonts w:cstheme="minorHAnsi"/>
          <w:kern w:val="0"/>
          <w:sz w:val="24"/>
          <w:szCs w:val="24"/>
        </w:rPr>
        <w:t>3</w:t>
      </w:r>
      <w:r w:rsidR="00FD6C3D">
        <w:rPr>
          <w:rFonts w:cstheme="minorHAnsi"/>
          <w:kern w:val="0"/>
          <w:sz w:val="24"/>
          <w:szCs w:val="24"/>
        </w:rPr>
        <w:t xml:space="preserve"> i </w:t>
      </w:r>
      <w:r w:rsidR="00680C74">
        <w:rPr>
          <w:rFonts w:cstheme="minorHAnsi"/>
          <w:kern w:val="0"/>
          <w:sz w:val="24"/>
          <w:szCs w:val="24"/>
        </w:rPr>
        <w:t xml:space="preserve">w części I </w:t>
      </w:r>
      <w:r w:rsidR="00FD6C3D">
        <w:rPr>
          <w:rFonts w:cstheme="minorHAnsi"/>
          <w:kern w:val="0"/>
          <w:sz w:val="24"/>
          <w:szCs w:val="24"/>
        </w:rPr>
        <w:t>B pkt 3</w:t>
      </w:r>
      <w:r w:rsidR="006C3024">
        <w:rPr>
          <w:rFonts w:cstheme="minorHAnsi"/>
          <w:kern w:val="0"/>
          <w:sz w:val="24"/>
          <w:szCs w:val="24"/>
        </w:rPr>
        <w:t>.</w:t>
      </w:r>
    </w:p>
    <w:p w14:paraId="29684D29" w14:textId="28D6C543" w:rsidR="005124AC" w:rsidRDefault="004B1F01" w:rsidP="004D0E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Wszystkie badania i konsultacje powinny odbywać się w sposób zapewniający mieszkańcom możliwie największe w warunkach plenerowych poczucie prywatności, intymności i bezpieczeństwa.</w:t>
      </w:r>
    </w:p>
    <w:p w14:paraId="6D2EE662" w14:textId="5C5DD18A" w:rsidR="00D2402D" w:rsidRPr="00E85910" w:rsidRDefault="00E85910" w:rsidP="004D0E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E85910">
        <w:rPr>
          <w:rFonts w:cstheme="minorHAnsi"/>
          <w:kern w:val="0"/>
          <w:sz w:val="24"/>
          <w:szCs w:val="24"/>
        </w:rPr>
        <w:t xml:space="preserve">Podczas realizacji zleconego zadania publicznego, </w:t>
      </w:r>
      <w:r w:rsidR="00B768B3">
        <w:rPr>
          <w:rFonts w:cstheme="minorHAnsi"/>
          <w:kern w:val="0"/>
          <w:sz w:val="24"/>
          <w:szCs w:val="24"/>
        </w:rPr>
        <w:t>Oferen</w:t>
      </w:r>
      <w:r w:rsidRPr="00E85910">
        <w:rPr>
          <w:rFonts w:cstheme="minorHAnsi"/>
          <w:kern w:val="0"/>
          <w:sz w:val="24"/>
          <w:szCs w:val="24"/>
        </w:rPr>
        <w:t>t zobowiązany będzie do zapewnienia dostępności architektonicznej, cyfrowej, informacyjno-komunikacyjnej (adekwatnie do charakteru przedsięwzięcia i sposobu jego realizacji) osobom ze szczególnymi potrzebami na poziomie minimalnych wymagań, określonych w art. 6 –7</w:t>
      </w:r>
      <w:r>
        <w:rPr>
          <w:rFonts w:cstheme="minorHAnsi"/>
          <w:kern w:val="0"/>
          <w:sz w:val="24"/>
          <w:szCs w:val="24"/>
        </w:rPr>
        <w:t xml:space="preserve"> ustawy </w:t>
      </w:r>
      <w:r w:rsidRPr="00E85910">
        <w:rPr>
          <w:rFonts w:cstheme="minorHAnsi"/>
          <w:kern w:val="0"/>
          <w:sz w:val="24"/>
          <w:szCs w:val="24"/>
        </w:rPr>
        <w:t>z dnia 19 lipca 2019 r. o zapewnianiu dostępności osobom ze szczególnymi potrzebami (t.j. Dz. U. z 2024 r. poz. 1411).</w:t>
      </w:r>
    </w:p>
    <w:p w14:paraId="71E407AD" w14:textId="5458F12F" w:rsidR="004B1F01" w:rsidRDefault="004B1F01" w:rsidP="004D0E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Zadani</w:t>
      </w:r>
      <w:r w:rsidR="006C3024">
        <w:rPr>
          <w:rFonts w:cstheme="minorHAnsi"/>
          <w:kern w:val="0"/>
          <w:sz w:val="24"/>
          <w:szCs w:val="24"/>
        </w:rPr>
        <w:t>e</w:t>
      </w:r>
      <w:r>
        <w:rPr>
          <w:rFonts w:cstheme="minorHAnsi"/>
          <w:kern w:val="0"/>
          <w:sz w:val="24"/>
          <w:szCs w:val="24"/>
        </w:rPr>
        <w:t xml:space="preserve"> mus</w:t>
      </w:r>
      <w:r w:rsidR="006C3024">
        <w:rPr>
          <w:rFonts w:cstheme="minorHAnsi"/>
          <w:kern w:val="0"/>
          <w:sz w:val="24"/>
          <w:szCs w:val="24"/>
        </w:rPr>
        <w:t>i</w:t>
      </w:r>
      <w:r>
        <w:rPr>
          <w:rFonts w:cstheme="minorHAnsi"/>
          <w:kern w:val="0"/>
          <w:sz w:val="24"/>
          <w:szCs w:val="24"/>
        </w:rPr>
        <w:t xml:space="preserve"> zostać zrealizowane przy zachowaniu</w:t>
      </w:r>
      <w:r w:rsidR="00A55E57">
        <w:rPr>
          <w:rFonts w:cstheme="minorHAnsi"/>
          <w:kern w:val="0"/>
          <w:sz w:val="24"/>
          <w:szCs w:val="24"/>
        </w:rPr>
        <w:t>,</w:t>
      </w:r>
      <w:r>
        <w:rPr>
          <w:rFonts w:cstheme="minorHAnsi"/>
          <w:kern w:val="0"/>
          <w:sz w:val="24"/>
          <w:szCs w:val="24"/>
        </w:rPr>
        <w:t xml:space="preserve"> obowiązujących w dni</w:t>
      </w:r>
      <w:r w:rsidR="006C3024">
        <w:rPr>
          <w:rFonts w:cstheme="minorHAnsi"/>
          <w:kern w:val="0"/>
          <w:sz w:val="24"/>
          <w:szCs w:val="24"/>
        </w:rPr>
        <w:t>u</w:t>
      </w:r>
      <w:r>
        <w:rPr>
          <w:rFonts w:cstheme="minorHAnsi"/>
          <w:kern w:val="0"/>
          <w:sz w:val="24"/>
          <w:szCs w:val="24"/>
        </w:rPr>
        <w:t xml:space="preserve"> </w:t>
      </w:r>
      <w:r w:rsidR="006C3024">
        <w:rPr>
          <w:rFonts w:cstheme="minorHAnsi"/>
          <w:kern w:val="0"/>
          <w:sz w:val="24"/>
          <w:szCs w:val="24"/>
        </w:rPr>
        <w:t>jego</w:t>
      </w:r>
      <w:r>
        <w:rPr>
          <w:rFonts w:cstheme="minorHAnsi"/>
          <w:kern w:val="0"/>
          <w:sz w:val="24"/>
          <w:szCs w:val="24"/>
        </w:rPr>
        <w:t xml:space="preserve"> realizacji</w:t>
      </w:r>
      <w:r w:rsidR="00A55E57">
        <w:rPr>
          <w:rFonts w:cstheme="minorHAnsi"/>
          <w:kern w:val="0"/>
          <w:sz w:val="24"/>
          <w:szCs w:val="24"/>
        </w:rPr>
        <w:t>,</w:t>
      </w:r>
      <w:r>
        <w:rPr>
          <w:rFonts w:cstheme="minorHAnsi"/>
          <w:kern w:val="0"/>
          <w:sz w:val="24"/>
          <w:szCs w:val="24"/>
        </w:rPr>
        <w:t xml:space="preserve"> zaleceń sanitarno-higienicznych, w tym dotyczących środków ochrony osobistej </w:t>
      </w:r>
      <w:r w:rsidR="001739CB">
        <w:rPr>
          <w:rFonts w:cstheme="minorHAnsi"/>
          <w:kern w:val="0"/>
          <w:sz w:val="24"/>
          <w:szCs w:val="24"/>
        </w:rPr>
        <w:br/>
      </w:r>
      <w:r>
        <w:rPr>
          <w:rFonts w:cstheme="minorHAnsi"/>
          <w:kern w:val="0"/>
          <w:sz w:val="24"/>
          <w:szCs w:val="24"/>
        </w:rPr>
        <w:t>i dezynfekcji.</w:t>
      </w:r>
    </w:p>
    <w:p w14:paraId="29EF00D8" w14:textId="078954DC" w:rsidR="004B1F01" w:rsidRDefault="004B1F01" w:rsidP="004D0E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Miejsc</w:t>
      </w:r>
      <w:r w:rsidR="006C3024">
        <w:rPr>
          <w:rFonts w:cstheme="minorHAnsi"/>
          <w:kern w:val="0"/>
          <w:sz w:val="24"/>
          <w:szCs w:val="24"/>
        </w:rPr>
        <w:t>e</w:t>
      </w:r>
      <w:r>
        <w:rPr>
          <w:rFonts w:cstheme="minorHAnsi"/>
          <w:kern w:val="0"/>
          <w:sz w:val="24"/>
          <w:szCs w:val="24"/>
        </w:rPr>
        <w:t xml:space="preserve"> realizacji zada</w:t>
      </w:r>
      <w:r w:rsidR="006C3024">
        <w:rPr>
          <w:rFonts w:cstheme="minorHAnsi"/>
          <w:kern w:val="0"/>
          <w:sz w:val="24"/>
          <w:szCs w:val="24"/>
        </w:rPr>
        <w:t>nia</w:t>
      </w:r>
      <w:r>
        <w:rPr>
          <w:rFonts w:cstheme="minorHAnsi"/>
          <w:kern w:val="0"/>
          <w:sz w:val="24"/>
          <w:szCs w:val="24"/>
        </w:rPr>
        <w:t xml:space="preserve"> winn</w:t>
      </w:r>
      <w:r w:rsidR="006C3024">
        <w:rPr>
          <w:rFonts w:cstheme="minorHAnsi"/>
          <w:kern w:val="0"/>
          <w:sz w:val="24"/>
          <w:szCs w:val="24"/>
        </w:rPr>
        <w:t>o</w:t>
      </w:r>
      <w:r>
        <w:rPr>
          <w:rFonts w:cstheme="minorHAnsi"/>
          <w:kern w:val="0"/>
          <w:sz w:val="24"/>
          <w:szCs w:val="24"/>
        </w:rPr>
        <w:t xml:space="preserve"> być oznakowane np. mapa sytuacyjna, strzałki</w:t>
      </w:r>
      <w:r w:rsidR="006112F0">
        <w:rPr>
          <w:rFonts w:cstheme="minorHAnsi"/>
          <w:kern w:val="0"/>
          <w:sz w:val="24"/>
          <w:szCs w:val="24"/>
        </w:rPr>
        <w:t>, oznaczenia nazwy badania/konsultacji</w:t>
      </w:r>
      <w:r>
        <w:rPr>
          <w:rFonts w:cstheme="minorHAnsi"/>
          <w:kern w:val="0"/>
          <w:sz w:val="24"/>
          <w:szCs w:val="24"/>
        </w:rPr>
        <w:t xml:space="preserve"> itp. w sposób ułatwiający dostęp do badań i konsultacji.</w:t>
      </w:r>
    </w:p>
    <w:p w14:paraId="7A4079B1" w14:textId="52700B6E" w:rsidR="004B1F01" w:rsidRDefault="004B1F01" w:rsidP="004D0E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Materiały i sprzęt medyczny zużyty podczas realizacji zada</w:t>
      </w:r>
      <w:r w:rsidR="006C3024">
        <w:rPr>
          <w:rFonts w:cstheme="minorHAnsi"/>
          <w:kern w:val="0"/>
          <w:sz w:val="24"/>
          <w:szCs w:val="24"/>
        </w:rPr>
        <w:t>nia</w:t>
      </w:r>
      <w:r>
        <w:rPr>
          <w:rFonts w:cstheme="minorHAnsi"/>
          <w:kern w:val="0"/>
          <w:sz w:val="24"/>
          <w:szCs w:val="24"/>
        </w:rPr>
        <w:t xml:space="preserve"> winien zostać zutylizowany zgodnie z obowiązującymi przepisami – obowiązek po stronie wykonawcy zada</w:t>
      </w:r>
      <w:r w:rsidR="006C3024">
        <w:rPr>
          <w:rFonts w:cstheme="minorHAnsi"/>
          <w:kern w:val="0"/>
          <w:sz w:val="24"/>
          <w:szCs w:val="24"/>
        </w:rPr>
        <w:t>nia</w:t>
      </w:r>
      <w:r>
        <w:rPr>
          <w:rFonts w:cstheme="minorHAnsi"/>
          <w:kern w:val="0"/>
          <w:sz w:val="24"/>
          <w:szCs w:val="24"/>
        </w:rPr>
        <w:t>.</w:t>
      </w:r>
    </w:p>
    <w:p w14:paraId="6C021D85" w14:textId="77777777" w:rsidR="00DC71FB" w:rsidRDefault="00DC71FB" w:rsidP="004D0E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97A48">
        <w:rPr>
          <w:rFonts w:cstheme="minorHAnsi"/>
          <w:kern w:val="0"/>
          <w:sz w:val="24"/>
          <w:szCs w:val="24"/>
        </w:rPr>
        <w:t>Od adresatów zadania nie mogą być pobierane opłaty.</w:t>
      </w:r>
    </w:p>
    <w:p w14:paraId="651B105B" w14:textId="28ADE2A4" w:rsidR="00497A48" w:rsidRDefault="00B768B3" w:rsidP="004D0E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Oferen</w:t>
      </w:r>
      <w:r w:rsidR="00A55E57">
        <w:rPr>
          <w:rFonts w:cstheme="minorHAnsi"/>
          <w:kern w:val="0"/>
          <w:sz w:val="24"/>
          <w:szCs w:val="24"/>
        </w:rPr>
        <w:t xml:space="preserve">t musi posiadać aktualne </w:t>
      </w:r>
      <w:r w:rsidR="00A55E57" w:rsidRPr="005124AC">
        <w:rPr>
          <w:rFonts w:cstheme="minorHAnsi"/>
          <w:kern w:val="0"/>
          <w:sz w:val="24"/>
          <w:szCs w:val="24"/>
        </w:rPr>
        <w:t>ubezpieczeni</w:t>
      </w:r>
      <w:r w:rsidR="00A55E57">
        <w:rPr>
          <w:rFonts w:cstheme="minorHAnsi"/>
          <w:kern w:val="0"/>
          <w:sz w:val="24"/>
          <w:szCs w:val="24"/>
        </w:rPr>
        <w:t xml:space="preserve">e OC </w:t>
      </w:r>
      <w:r w:rsidR="00E61754">
        <w:rPr>
          <w:rFonts w:cstheme="minorHAnsi"/>
          <w:kern w:val="0"/>
          <w:sz w:val="24"/>
          <w:szCs w:val="24"/>
        </w:rPr>
        <w:t xml:space="preserve">wymagane dla wykonywanej </w:t>
      </w:r>
      <w:r w:rsidR="00A55E57">
        <w:rPr>
          <w:rFonts w:cstheme="minorHAnsi"/>
          <w:kern w:val="0"/>
          <w:sz w:val="24"/>
          <w:szCs w:val="24"/>
        </w:rPr>
        <w:t>działalności.</w:t>
      </w:r>
    </w:p>
    <w:p w14:paraId="2E9F0730" w14:textId="77777777" w:rsidR="009E7DCE" w:rsidRPr="00C16E41" w:rsidRDefault="009E7DCE" w:rsidP="00974E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4"/>
          <w:szCs w:val="14"/>
        </w:rPr>
      </w:pPr>
    </w:p>
    <w:p w14:paraId="0BEB4310" w14:textId="7430646F" w:rsidR="00974E9F" w:rsidRDefault="00974E9F" w:rsidP="000601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06010D">
        <w:rPr>
          <w:rFonts w:cstheme="minorHAnsi"/>
          <w:b/>
          <w:bCs/>
          <w:kern w:val="0"/>
          <w:sz w:val="24"/>
          <w:szCs w:val="24"/>
        </w:rPr>
        <w:t>Zasady przyznawania dotacji</w:t>
      </w:r>
    </w:p>
    <w:p w14:paraId="79D807DD" w14:textId="2C7B2476" w:rsidR="00DC71FB" w:rsidRDefault="00DC71FB" w:rsidP="004D0E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FD5971">
        <w:rPr>
          <w:rFonts w:cstheme="minorHAnsi"/>
          <w:kern w:val="0"/>
          <w:sz w:val="24"/>
          <w:szCs w:val="24"/>
        </w:rPr>
        <w:t xml:space="preserve">Warunkiem przystąpienia do konkursu jest złożenie oferty wraz z wymaganymi załącznikami w terminie i w sposób określony w </w:t>
      </w:r>
      <w:r w:rsidR="00904E83">
        <w:rPr>
          <w:rFonts w:cstheme="minorHAnsi"/>
          <w:kern w:val="0"/>
          <w:sz w:val="24"/>
          <w:szCs w:val="24"/>
        </w:rPr>
        <w:t>Ogłosz</w:t>
      </w:r>
      <w:r w:rsidRPr="00FD5971">
        <w:rPr>
          <w:rFonts w:cstheme="minorHAnsi"/>
          <w:kern w:val="0"/>
          <w:sz w:val="24"/>
          <w:szCs w:val="24"/>
        </w:rPr>
        <w:t xml:space="preserve">eniu. Wzór formularza oferty stanowi załącznik nr 1 do </w:t>
      </w:r>
      <w:r w:rsidR="00904E83">
        <w:rPr>
          <w:rFonts w:cstheme="minorHAnsi"/>
          <w:kern w:val="0"/>
          <w:sz w:val="24"/>
          <w:szCs w:val="24"/>
        </w:rPr>
        <w:t>Ogłosz</w:t>
      </w:r>
      <w:r w:rsidRPr="00FD5971">
        <w:rPr>
          <w:rFonts w:cstheme="minorHAnsi"/>
          <w:kern w:val="0"/>
          <w:sz w:val="24"/>
          <w:szCs w:val="24"/>
        </w:rPr>
        <w:t>enia.</w:t>
      </w:r>
    </w:p>
    <w:p w14:paraId="6FB2A0A5" w14:textId="6F0581F0" w:rsidR="00DC71FB" w:rsidRDefault="00B768B3" w:rsidP="004D0E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Oferen</w:t>
      </w:r>
      <w:r w:rsidR="00DC71FB" w:rsidRPr="00FD5971">
        <w:rPr>
          <w:rFonts w:cstheme="minorHAnsi"/>
          <w:kern w:val="0"/>
          <w:sz w:val="24"/>
          <w:szCs w:val="24"/>
        </w:rPr>
        <w:t>t odpowiada za rzetelność, poprawność i kompletność oferty oraz zawartych w niej informacji.</w:t>
      </w:r>
    </w:p>
    <w:p w14:paraId="32C9C16B" w14:textId="77777777" w:rsidR="00DC71FB" w:rsidRDefault="00DC71FB" w:rsidP="004D0E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kern w:val="0"/>
          <w:sz w:val="24"/>
          <w:szCs w:val="24"/>
        </w:rPr>
      </w:pPr>
      <w:r w:rsidRPr="00FD5971">
        <w:rPr>
          <w:rFonts w:cstheme="minorHAnsi"/>
          <w:kern w:val="0"/>
          <w:sz w:val="24"/>
          <w:szCs w:val="24"/>
        </w:rPr>
        <w:t>Terminowe złożenie poprawnej i kompletnej oferty nie jest równoznaczne z przyznaniem dotacji.</w:t>
      </w:r>
    </w:p>
    <w:p w14:paraId="010DF9DF" w14:textId="77777777" w:rsidR="00DC71FB" w:rsidRDefault="00DC71FB" w:rsidP="004D0E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kern w:val="0"/>
          <w:sz w:val="24"/>
          <w:szCs w:val="24"/>
        </w:rPr>
      </w:pPr>
      <w:r w:rsidRPr="003551E4">
        <w:rPr>
          <w:rFonts w:cstheme="minorHAnsi"/>
          <w:kern w:val="0"/>
          <w:sz w:val="24"/>
          <w:szCs w:val="24"/>
        </w:rPr>
        <w:t>Decyzja o przyznaniu dotacji nie jest decyzją administracyjną w rozumieniu przepisów kodeksu postępowania administracyjnego.</w:t>
      </w:r>
      <w:r>
        <w:rPr>
          <w:rFonts w:cstheme="minorHAnsi"/>
          <w:kern w:val="0"/>
          <w:sz w:val="24"/>
          <w:szCs w:val="24"/>
        </w:rPr>
        <w:t xml:space="preserve"> </w:t>
      </w:r>
    </w:p>
    <w:p w14:paraId="6C46E733" w14:textId="36422A26" w:rsidR="00AD6D5C" w:rsidRDefault="00B768B3" w:rsidP="004D0E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Oferen</w:t>
      </w:r>
      <w:r w:rsidR="00AD6D5C">
        <w:rPr>
          <w:rFonts w:cstheme="minorHAnsi"/>
          <w:kern w:val="0"/>
          <w:sz w:val="24"/>
          <w:szCs w:val="24"/>
        </w:rPr>
        <w:t>t może złożyć tylko jedną ofertę na zadanie numer 1 i jedną ofertę na zadanie numer 2.</w:t>
      </w:r>
    </w:p>
    <w:p w14:paraId="103784E1" w14:textId="569D515B" w:rsidR="00DC71FB" w:rsidRDefault="00E61754" w:rsidP="004D0E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D</w:t>
      </w:r>
      <w:r w:rsidR="00DC71FB" w:rsidRPr="00497A48">
        <w:rPr>
          <w:rFonts w:cstheme="minorHAnsi"/>
          <w:kern w:val="0"/>
          <w:sz w:val="24"/>
          <w:szCs w:val="24"/>
        </w:rPr>
        <w:t xml:space="preserve">o realizacji </w:t>
      </w:r>
      <w:r w:rsidR="0001202E">
        <w:rPr>
          <w:rFonts w:cstheme="minorHAnsi"/>
          <w:kern w:val="0"/>
          <w:sz w:val="24"/>
          <w:szCs w:val="24"/>
        </w:rPr>
        <w:t xml:space="preserve">każdego zadania </w:t>
      </w:r>
      <w:r w:rsidR="00DC71FB" w:rsidRPr="00497A48">
        <w:rPr>
          <w:rFonts w:cstheme="minorHAnsi"/>
          <w:kern w:val="0"/>
          <w:sz w:val="24"/>
          <w:szCs w:val="24"/>
        </w:rPr>
        <w:t>może być wybrana</w:t>
      </w:r>
      <w:r>
        <w:rPr>
          <w:rFonts w:cstheme="minorHAnsi"/>
          <w:kern w:val="0"/>
          <w:sz w:val="24"/>
          <w:szCs w:val="24"/>
        </w:rPr>
        <w:t xml:space="preserve"> tylko </w:t>
      </w:r>
      <w:r w:rsidR="00DC71FB" w:rsidRPr="00497A48">
        <w:rPr>
          <w:rFonts w:cstheme="minorHAnsi"/>
          <w:kern w:val="0"/>
          <w:sz w:val="24"/>
          <w:szCs w:val="24"/>
        </w:rPr>
        <w:t>jedna oferta.</w:t>
      </w:r>
    </w:p>
    <w:p w14:paraId="14FB05D8" w14:textId="79B2AD89" w:rsidR="00DC71FB" w:rsidRPr="00D26F3B" w:rsidRDefault="00DC71FB" w:rsidP="004D0E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D26F3B">
        <w:rPr>
          <w:rFonts w:cstheme="minorHAnsi"/>
          <w:kern w:val="0"/>
          <w:sz w:val="24"/>
          <w:szCs w:val="24"/>
        </w:rPr>
        <w:t xml:space="preserve">Wkład osobowy </w:t>
      </w:r>
      <w:r w:rsidR="00B768B3">
        <w:rPr>
          <w:rFonts w:cstheme="minorHAnsi"/>
          <w:kern w:val="0"/>
          <w:sz w:val="24"/>
          <w:szCs w:val="24"/>
        </w:rPr>
        <w:t>Oferen</w:t>
      </w:r>
      <w:r w:rsidRPr="00D26F3B">
        <w:rPr>
          <w:rFonts w:cstheme="minorHAnsi"/>
          <w:kern w:val="0"/>
          <w:sz w:val="24"/>
          <w:szCs w:val="24"/>
        </w:rPr>
        <w:t xml:space="preserve">ta jest wymagany i podlega ocenie. </w:t>
      </w:r>
    </w:p>
    <w:p w14:paraId="7D1BE99C" w14:textId="2B433083" w:rsidR="00DC71FB" w:rsidRDefault="00DC71FB" w:rsidP="004D0E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97A48">
        <w:rPr>
          <w:rFonts w:cstheme="minorHAnsi"/>
          <w:kern w:val="0"/>
          <w:sz w:val="24"/>
          <w:szCs w:val="24"/>
        </w:rPr>
        <w:t xml:space="preserve">Wnioskowana kwota dotacji na realizację danego zadania nie może być wyższa niż określona w </w:t>
      </w:r>
      <w:r w:rsidR="00904E83">
        <w:rPr>
          <w:rFonts w:cstheme="minorHAnsi"/>
          <w:kern w:val="0"/>
          <w:sz w:val="24"/>
          <w:szCs w:val="24"/>
        </w:rPr>
        <w:t>Ogłosz</w:t>
      </w:r>
      <w:r w:rsidRPr="00497A48">
        <w:rPr>
          <w:rFonts w:cstheme="minorHAnsi"/>
          <w:kern w:val="0"/>
          <w:sz w:val="24"/>
          <w:szCs w:val="24"/>
        </w:rPr>
        <w:t>eniu wysokość środków finansowych na realizację tego zadania. Oferty, w których wnioskowana kwota dotacji będzie przekraczać możliwą maksymalną kwotę dotacji będą odrzucane jako niespełniające wymogów formalnych.</w:t>
      </w:r>
    </w:p>
    <w:p w14:paraId="32DE0414" w14:textId="0FD58EFA" w:rsidR="00DC71FB" w:rsidRPr="00497A48" w:rsidRDefault="00DC71FB" w:rsidP="004D0E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lastRenderedPageBreak/>
        <w:t xml:space="preserve">Warunkiem przekazania dotacji jest zawarcie </w:t>
      </w:r>
      <w:r w:rsidR="00B22C54">
        <w:rPr>
          <w:rFonts w:cstheme="minorHAnsi"/>
          <w:kern w:val="0"/>
          <w:sz w:val="24"/>
          <w:szCs w:val="24"/>
        </w:rPr>
        <w:t>u</w:t>
      </w:r>
      <w:r w:rsidR="00904E83">
        <w:rPr>
          <w:rFonts w:cstheme="minorHAnsi"/>
          <w:kern w:val="0"/>
          <w:sz w:val="24"/>
          <w:szCs w:val="24"/>
        </w:rPr>
        <w:t>mow</w:t>
      </w:r>
      <w:r>
        <w:rPr>
          <w:rFonts w:cstheme="minorHAnsi"/>
          <w:kern w:val="0"/>
          <w:sz w:val="24"/>
          <w:szCs w:val="24"/>
        </w:rPr>
        <w:t>y w formie pisemnej pod rygorem nieważności.</w:t>
      </w:r>
    </w:p>
    <w:p w14:paraId="0A4F373B" w14:textId="76FA89D4" w:rsidR="00DC71FB" w:rsidRDefault="00DC71FB" w:rsidP="004D0E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kern w:val="0"/>
          <w:sz w:val="24"/>
          <w:szCs w:val="24"/>
        </w:rPr>
      </w:pPr>
      <w:r w:rsidRPr="003551E4">
        <w:rPr>
          <w:rFonts w:cstheme="minorHAnsi"/>
          <w:kern w:val="0"/>
          <w:sz w:val="24"/>
          <w:szCs w:val="24"/>
        </w:rPr>
        <w:t xml:space="preserve">Upoważnieni przedstawiciele </w:t>
      </w:r>
      <w:r w:rsidR="00B768B3">
        <w:rPr>
          <w:rFonts w:cstheme="minorHAnsi"/>
          <w:kern w:val="0"/>
          <w:sz w:val="24"/>
          <w:szCs w:val="24"/>
        </w:rPr>
        <w:t>Oferen</w:t>
      </w:r>
      <w:r w:rsidRPr="003551E4">
        <w:rPr>
          <w:rFonts w:cstheme="minorHAnsi"/>
          <w:kern w:val="0"/>
          <w:sz w:val="24"/>
          <w:szCs w:val="24"/>
        </w:rPr>
        <w:t xml:space="preserve">ta zobowiązani są do zgłoszenia </w:t>
      </w:r>
      <w:r w:rsidR="00E85910">
        <w:rPr>
          <w:rFonts w:cstheme="minorHAnsi"/>
          <w:kern w:val="0"/>
          <w:sz w:val="24"/>
          <w:szCs w:val="24"/>
        </w:rPr>
        <w:t xml:space="preserve">się </w:t>
      </w:r>
      <w:r w:rsidRPr="003551E4">
        <w:rPr>
          <w:rFonts w:cstheme="minorHAnsi"/>
          <w:kern w:val="0"/>
          <w:sz w:val="24"/>
          <w:szCs w:val="24"/>
        </w:rPr>
        <w:t xml:space="preserve">do Referatu Innowacji, Rozwoju i Funduszy Zewnętrznych Urzędu Gminy Lesznowola w celu uzgodnienia warunków </w:t>
      </w:r>
      <w:r w:rsidR="00904E83">
        <w:rPr>
          <w:rFonts w:cstheme="minorHAnsi"/>
          <w:kern w:val="0"/>
          <w:sz w:val="24"/>
          <w:szCs w:val="24"/>
        </w:rPr>
        <w:t>Umow</w:t>
      </w:r>
      <w:r w:rsidRPr="003551E4">
        <w:rPr>
          <w:rFonts w:cstheme="minorHAnsi"/>
          <w:kern w:val="0"/>
          <w:sz w:val="24"/>
          <w:szCs w:val="24"/>
        </w:rPr>
        <w:t xml:space="preserve">y, w terminie do </w:t>
      </w:r>
      <w:r w:rsidR="00AD6D5C">
        <w:rPr>
          <w:rFonts w:cstheme="minorHAnsi"/>
          <w:kern w:val="0"/>
          <w:sz w:val="24"/>
          <w:szCs w:val="24"/>
        </w:rPr>
        <w:t>2</w:t>
      </w:r>
      <w:r w:rsidRPr="003551E4">
        <w:rPr>
          <w:rFonts w:cstheme="minorHAnsi"/>
          <w:kern w:val="0"/>
          <w:sz w:val="24"/>
          <w:szCs w:val="24"/>
        </w:rPr>
        <w:t xml:space="preserve"> dni roboczych od </w:t>
      </w:r>
      <w:r w:rsidR="00904E83">
        <w:rPr>
          <w:rFonts w:cstheme="minorHAnsi"/>
          <w:kern w:val="0"/>
          <w:sz w:val="24"/>
          <w:szCs w:val="24"/>
        </w:rPr>
        <w:t>Ogłosz</w:t>
      </w:r>
      <w:r w:rsidRPr="003551E4">
        <w:rPr>
          <w:rFonts w:cstheme="minorHAnsi"/>
          <w:kern w:val="0"/>
          <w:sz w:val="24"/>
          <w:szCs w:val="24"/>
        </w:rPr>
        <w:t>enia wyników konkursu.</w:t>
      </w:r>
    </w:p>
    <w:p w14:paraId="1C067C3F" w14:textId="77777777" w:rsidR="00DC71FB" w:rsidRDefault="00DC71FB" w:rsidP="004D0E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Niedotrzymanie tego terminu może być uznane za rezygnację z przyznanej dotacji.</w:t>
      </w:r>
    </w:p>
    <w:p w14:paraId="3FD93E00" w14:textId="14DE8E04" w:rsidR="00DC71FB" w:rsidRDefault="00DC71FB" w:rsidP="004D0E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kern w:val="0"/>
          <w:sz w:val="24"/>
          <w:szCs w:val="24"/>
        </w:rPr>
      </w:pPr>
      <w:r w:rsidRPr="003551E4">
        <w:rPr>
          <w:rFonts w:cstheme="minorHAnsi"/>
          <w:kern w:val="0"/>
          <w:sz w:val="24"/>
          <w:szCs w:val="24"/>
        </w:rPr>
        <w:t xml:space="preserve">Dotacja przekazana zostanie jednorazowo po </w:t>
      </w:r>
      <w:r>
        <w:rPr>
          <w:rFonts w:cstheme="minorHAnsi"/>
          <w:kern w:val="0"/>
          <w:sz w:val="24"/>
          <w:szCs w:val="24"/>
        </w:rPr>
        <w:t xml:space="preserve">otrzymaniu przez Zleceniodawcę faktury wraz ze sprawozdaniem, którego wzór stanowi załącznik </w:t>
      </w:r>
      <w:r w:rsidRPr="005C16AC">
        <w:rPr>
          <w:rFonts w:cstheme="minorHAnsi"/>
          <w:kern w:val="0"/>
          <w:sz w:val="24"/>
          <w:szCs w:val="24"/>
        </w:rPr>
        <w:t xml:space="preserve">Nr </w:t>
      </w:r>
      <w:r w:rsidR="00B22C54" w:rsidRPr="005C16AC">
        <w:rPr>
          <w:rFonts w:cstheme="minorHAnsi"/>
          <w:kern w:val="0"/>
          <w:sz w:val="24"/>
          <w:szCs w:val="24"/>
        </w:rPr>
        <w:t>6</w:t>
      </w:r>
      <w:r w:rsidRPr="005C16AC">
        <w:rPr>
          <w:rFonts w:cstheme="minorHAnsi"/>
          <w:kern w:val="0"/>
          <w:sz w:val="24"/>
          <w:szCs w:val="24"/>
        </w:rPr>
        <w:t xml:space="preserve"> </w:t>
      </w:r>
      <w:r>
        <w:rPr>
          <w:rFonts w:cstheme="minorHAnsi"/>
          <w:kern w:val="0"/>
          <w:sz w:val="24"/>
          <w:szCs w:val="24"/>
        </w:rPr>
        <w:t xml:space="preserve">do </w:t>
      </w:r>
      <w:r w:rsidR="006C3024">
        <w:rPr>
          <w:rFonts w:cstheme="minorHAnsi"/>
          <w:kern w:val="0"/>
          <w:sz w:val="24"/>
          <w:szCs w:val="24"/>
        </w:rPr>
        <w:t>Ogłoszenia</w:t>
      </w:r>
      <w:r>
        <w:rPr>
          <w:rFonts w:cstheme="minorHAnsi"/>
          <w:kern w:val="0"/>
          <w:sz w:val="24"/>
          <w:szCs w:val="24"/>
        </w:rPr>
        <w:t xml:space="preserve">, jednak </w:t>
      </w:r>
      <w:r w:rsidR="00B25456">
        <w:rPr>
          <w:rFonts w:cstheme="minorHAnsi"/>
          <w:kern w:val="0"/>
          <w:sz w:val="24"/>
          <w:szCs w:val="24"/>
        </w:rPr>
        <w:br/>
      </w:r>
      <w:r>
        <w:rPr>
          <w:rFonts w:cstheme="minorHAnsi"/>
          <w:kern w:val="0"/>
          <w:sz w:val="24"/>
          <w:szCs w:val="24"/>
        </w:rPr>
        <w:t>nie wcześniej niż po wykonaniu zadania.</w:t>
      </w:r>
    </w:p>
    <w:p w14:paraId="0C2C59EC" w14:textId="38407A5D" w:rsidR="00DC71FB" w:rsidRDefault="00B768B3" w:rsidP="004D0E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Oferen</w:t>
      </w:r>
      <w:r w:rsidR="00DC71FB" w:rsidRPr="003551E4">
        <w:rPr>
          <w:rFonts w:cstheme="minorHAnsi"/>
          <w:kern w:val="0"/>
          <w:sz w:val="24"/>
          <w:szCs w:val="24"/>
        </w:rPr>
        <w:t xml:space="preserve">t przyjmując zlecenie realizacji zadania zobowiązuje się do wykonania zadania </w:t>
      </w:r>
      <w:r w:rsidR="00827C9F">
        <w:rPr>
          <w:rFonts w:cstheme="minorHAnsi"/>
          <w:kern w:val="0"/>
          <w:sz w:val="24"/>
          <w:szCs w:val="24"/>
        </w:rPr>
        <w:br/>
      </w:r>
      <w:r w:rsidR="00DC71FB" w:rsidRPr="003551E4">
        <w:rPr>
          <w:rFonts w:cstheme="minorHAnsi"/>
          <w:kern w:val="0"/>
          <w:sz w:val="24"/>
          <w:szCs w:val="24"/>
        </w:rPr>
        <w:t xml:space="preserve">w zakresie i na zasadach określonych </w:t>
      </w:r>
      <w:r w:rsidR="00DC71FB" w:rsidRPr="00B22C54">
        <w:rPr>
          <w:rFonts w:cstheme="minorHAnsi"/>
          <w:kern w:val="0"/>
          <w:sz w:val="24"/>
          <w:szCs w:val="24"/>
        </w:rPr>
        <w:t xml:space="preserve">w </w:t>
      </w:r>
      <w:r w:rsidR="00B22C54" w:rsidRPr="00B22C54">
        <w:rPr>
          <w:rFonts w:cstheme="minorHAnsi"/>
          <w:kern w:val="0"/>
          <w:sz w:val="24"/>
          <w:szCs w:val="24"/>
        </w:rPr>
        <w:t>u</w:t>
      </w:r>
      <w:r w:rsidR="00904E83" w:rsidRPr="00B22C54">
        <w:rPr>
          <w:rFonts w:cstheme="minorHAnsi"/>
          <w:kern w:val="0"/>
          <w:sz w:val="24"/>
          <w:szCs w:val="24"/>
        </w:rPr>
        <w:t>mow</w:t>
      </w:r>
      <w:r w:rsidR="00DC71FB" w:rsidRPr="00B22C54">
        <w:rPr>
          <w:rFonts w:cstheme="minorHAnsi"/>
          <w:kern w:val="0"/>
          <w:sz w:val="24"/>
          <w:szCs w:val="24"/>
        </w:rPr>
        <w:t>ie.</w:t>
      </w:r>
    </w:p>
    <w:p w14:paraId="1C8276FF" w14:textId="77777777" w:rsidR="00DC71FB" w:rsidRDefault="00DC71FB" w:rsidP="004D0E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kern w:val="0"/>
          <w:sz w:val="24"/>
          <w:szCs w:val="24"/>
        </w:rPr>
      </w:pPr>
      <w:r w:rsidRPr="003551E4">
        <w:rPr>
          <w:rFonts w:cstheme="minorHAnsi"/>
          <w:kern w:val="0"/>
          <w:sz w:val="24"/>
          <w:szCs w:val="24"/>
        </w:rPr>
        <w:t>Dotacje udzielone z budżetu Gminy, niewykorzystane w terminie, wykorzystane niezgodnie z przeznaczeniem, pobrane nienależnie lub w nadmiernej wysokości podlegają zwrotowi do budżetu Gminy wraz z odsetkami w wysokości określonej jak dla zaległości podatkowych, na zasadach określonych w ustawie o finansach publicznych.</w:t>
      </w:r>
    </w:p>
    <w:p w14:paraId="4B9352C8" w14:textId="68C1E56A" w:rsidR="00DC71FB" w:rsidRDefault="00DC71FB" w:rsidP="004D0E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kern w:val="0"/>
          <w:sz w:val="24"/>
          <w:szCs w:val="24"/>
        </w:rPr>
      </w:pPr>
      <w:r w:rsidRPr="003551E4">
        <w:rPr>
          <w:rFonts w:cstheme="minorHAnsi"/>
          <w:kern w:val="0"/>
          <w:sz w:val="24"/>
          <w:szCs w:val="24"/>
        </w:rPr>
        <w:t xml:space="preserve">Do środków przekazywanych na podstawie </w:t>
      </w:r>
      <w:r w:rsidR="00B22C54">
        <w:rPr>
          <w:rFonts w:cstheme="minorHAnsi"/>
          <w:kern w:val="0"/>
          <w:sz w:val="24"/>
          <w:szCs w:val="24"/>
        </w:rPr>
        <w:t>u</w:t>
      </w:r>
      <w:r w:rsidR="00904E83" w:rsidRPr="00B22C54">
        <w:rPr>
          <w:rFonts w:cstheme="minorHAnsi"/>
          <w:kern w:val="0"/>
          <w:sz w:val="24"/>
          <w:szCs w:val="24"/>
        </w:rPr>
        <w:t>mow</w:t>
      </w:r>
      <w:r w:rsidRPr="00B22C54">
        <w:rPr>
          <w:rFonts w:cstheme="minorHAnsi"/>
          <w:kern w:val="0"/>
          <w:sz w:val="24"/>
          <w:szCs w:val="24"/>
        </w:rPr>
        <w:t>y</w:t>
      </w:r>
      <w:r w:rsidRPr="003551E4">
        <w:rPr>
          <w:rFonts w:cstheme="minorHAnsi"/>
          <w:kern w:val="0"/>
          <w:sz w:val="24"/>
          <w:szCs w:val="24"/>
        </w:rPr>
        <w:t xml:space="preserve"> zawartej z realizatorem zadania, </w:t>
      </w:r>
      <w:r w:rsidR="00827C9F">
        <w:rPr>
          <w:rFonts w:cstheme="minorHAnsi"/>
          <w:kern w:val="0"/>
          <w:sz w:val="24"/>
          <w:szCs w:val="24"/>
        </w:rPr>
        <w:br/>
      </w:r>
      <w:r w:rsidRPr="003551E4">
        <w:rPr>
          <w:rFonts w:cstheme="minorHAnsi"/>
          <w:kern w:val="0"/>
          <w:sz w:val="24"/>
          <w:szCs w:val="24"/>
        </w:rPr>
        <w:t>w zakresie nieuregulowanym ustawą z dnia 11 września 2015 r. o zdrowiu publicznym, stosuje się przepisy o finansach publicznych dotyczące dotacji.</w:t>
      </w:r>
    </w:p>
    <w:p w14:paraId="1E2F20D7" w14:textId="258CBE81" w:rsidR="00974E9F" w:rsidRPr="0035691A" w:rsidRDefault="00974E9F" w:rsidP="00974E9F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10BA50F" w14:textId="1D06C4BB" w:rsidR="00974E9F" w:rsidRPr="003551E4" w:rsidRDefault="00974E9F" w:rsidP="004D0E3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3551E4">
        <w:rPr>
          <w:rFonts w:cstheme="minorHAnsi"/>
          <w:b/>
          <w:bCs/>
          <w:kern w:val="0"/>
          <w:sz w:val="24"/>
          <w:szCs w:val="24"/>
        </w:rPr>
        <w:t>Oferta</w:t>
      </w:r>
    </w:p>
    <w:p w14:paraId="06C7F8D5" w14:textId="322F15C0" w:rsidR="00974E9F" w:rsidRDefault="00974E9F" w:rsidP="004D0E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kern w:val="0"/>
          <w:sz w:val="24"/>
          <w:szCs w:val="24"/>
        </w:rPr>
      </w:pPr>
      <w:r w:rsidRPr="003551E4">
        <w:rPr>
          <w:rFonts w:cstheme="minorHAnsi"/>
          <w:kern w:val="0"/>
          <w:sz w:val="24"/>
          <w:szCs w:val="24"/>
        </w:rPr>
        <w:t>Ofertę składa się na formularzu</w:t>
      </w:r>
      <w:r w:rsidR="00FD53BE">
        <w:rPr>
          <w:rFonts w:cstheme="minorHAnsi"/>
          <w:kern w:val="0"/>
          <w:sz w:val="24"/>
          <w:szCs w:val="24"/>
        </w:rPr>
        <w:t xml:space="preserve">, którego wzór </w:t>
      </w:r>
      <w:r w:rsidRPr="003551E4">
        <w:rPr>
          <w:rFonts w:cstheme="minorHAnsi"/>
          <w:kern w:val="0"/>
          <w:sz w:val="24"/>
          <w:szCs w:val="24"/>
        </w:rPr>
        <w:t xml:space="preserve">stanowi </w:t>
      </w:r>
      <w:r w:rsidR="00114523">
        <w:rPr>
          <w:rFonts w:cstheme="minorHAnsi"/>
          <w:kern w:val="0"/>
          <w:sz w:val="24"/>
          <w:szCs w:val="24"/>
        </w:rPr>
        <w:t>Z</w:t>
      </w:r>
      <w:r w:rsidRPr="003551E4">
        <w:rPr>
          <w:rFonts w:cstheme="minorHAnsi"/>
          <w:kern w:val="0"/>
          <w:sz w:val="24"/>
          <w:szCs w:val="24"/>
        </w:rPr>
        <w:t xml:space="preserve">ałącznik </w:t>
      </w:r>
      <w:r w:rsidR="00114523">
        <w:rPr>
          <w:rFonts w:cstheme="minorHAnsi"/>
          <w:kern w:val="0"/>
          <w:sz w:val="24"/>
          <w:szCs w:val="24"/>
        </w:rPr>
        <w:t>N</w:t>
      </w:r>
      <w:r w:rsidRPr="003551E4">
        <w:rPr>
          <w:rFonts w:cstheme="minorHAnsi"/>
          <w:kern w:val="0"/>
          <w:sz w:val="24"/>
          <w:szCs w:val="24"/>
        </w:rPr>
        <w:t xml:space="preserve">r 1 do </w:t>
      </w:r>
      <w:r w:rsidR="00904E83">
        <w:rPr>
          <w:rFonts w:cstheme="minorHAnsi"/>
          <w:kern w:val="0"/>
          <w:sz w:val="24"/>
          <w:szCs w:val="24"/>
        </w:rPr>
        <w:t>Ogłosz</w:t>
      </w:r>
      <w:r w:rsidRPr="003551E4">
        <w:rPr>
          <w:rFonts w:cstheme="minorHAnsi"/>
          <w:kern w:val="0"/>
          <w:sz w:val="24"/>
          <w:szCs w:val="24"/>
        </w:rPr>
        <w:t>enia.</w:t>
      </w:r>
    </w:p>
    <w:p w14:paraId="2BAC50E3" w14:textId="396D2F07" w:rsidR="00CB2C25" w:rsidRDefault="00CB2C25" w:rsidP="00827C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W formularzu oferty należy wypełnić wszystkie pola czytelnie. W polach, które nie odnoszą się do </w:t>
      </w:r>
      <w:r w:rsidR="00B768B3">
        <w:rPr>
          <w:rFonts w:cstheme="minorHAnsi"/>
          <w:kern w:val="0"/>
          <w:sz w:val="24"/>
          <w:szCs w:val="24"/>
        </w:rPr>
        <w:t>Oferen</w:t>
      </w:r>
      <w:r>
        <w:rPr>
          <w:rFonts w:cstheme="minorHAnsi"/>
          <w:kern w:val="0"/>
          <w:sz w:val="24"/>
          <w:szCs w:val="24"/>
        </w:rPr>
        <w:t>ta należy wpisać „nie dotyczy”.</w:t>
      </w:r>
    </w:p>
    <w:p w14:paraId="180E4DCB" w14:textId="43F2482D" w:rsidR="00252495" w:rsidRDefault="00B768B3" w:rsidP="001C134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Oferen</w:t>
      </w:r>
      <w:r w:rsidR="00252495">
        <w:rPr>
          <w:rFonts w:cstheme="minorHAnsi"/>
          <w:kern w:val="0"/>
          <w:sz w:val="24"/>
          <w:szCs w:val="24"/>
        </w:rPr>
        <w:t>t nie może modyfikować treści formularza ofertowego i wzorów oświadczeń pod rygorem odrzucenia oferty.</w:t>
      </w:r>
    </w:p>
    <w:p w14:paraId="29DEE86E" w14:textId="4BBFD09E" w:rsidR="00252495" w:rsidRDefault="00252495" w:rsidP="00BE503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Wszystkie miejsca, w których </w:t>
      </w:r>
      <w:r w:rsidR="00B768B3">
        <w:rPr>
          <w:rFonts w:cstheme="minorHAnsi"/>
          <w:kern w:val="0"/>
          <w:sz w:val="24"/>
          <w:szCs w:val="24"/>
        </w:rPr>
        <w:t>Oferen</w:t>
      </w:r>
      <w:r>
        <w:rPr>
          <w:rFonts w:cstheme="minorHAnsi"/>
          <w:kern w:val="0"/>
          <w:sz w:val="24"/>
          <w:szCs w:val="24"/>
        </w:rPr>
        <w:t>t naniósł zmiany, powinny być parafowane przez osobę podpisującą ofertę.</w:t>
      </w:r>
    </w:p>
    <w:p w14:paraId="40A1C8B0" w14:textId="4E5E7C89" w:rsidR="00974E9F" w:rsidRDefault="00974E9F" w:rsidP="004D0E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kern w:val="0"/>
          <w:sz w:val="24"/>
          <w:szCs w:val="24"/>
        </w:rPr>
      </w:pPr>
      <w:r w:rsidRPr="003551E4">
        <w:rPr>
          <w:rFonts w:cstheme="minorHAnsi"/>
          <w:kern w:val="0"/>
          <w:sz w:val="24"/>
          <w:szCs w:val="24"/>
        </w:rPr>
        <w:t>Do oferty dołącza się:</w:t>
      </w:r>
    </w:p>
    <w:p w14:paraId="2994ADE3" w14:textId="77777777" w:rsidR="000409F8" w:rsidRPr="000409F8" w:rsidRDefault="000409F8" w:rsidP="004D0E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theme="minorHAnsi"/>
          <w:kern w:val="0"/>
          <w:sz w:val="24"/>
          <w:szCs w:val="24"/>
        </w:rPr>
      </w:pPr>
      <w:bookmarkStart w:id="11" w:name="_Hlk135059191"/>
      <w:r w:rsidRPr="000409F8">
        <w:rPr>
          <w:rFonts w:cstheme="minorHAnsi"/>
          <w:kern w:val="0"/>
          <w:sz w:val="24"/>
          <w:szCs w:val="24"/>
        </w:rPr>
        <w:t>aktualny odpis z odpowiedniego rejestru lub inne dokumenty informujące o statusie prawnym podmiotu składającego ofertę i umocowanie osób go reprezentujących</w:t>
      </w:r>
      <w:bookmarkEnd w:id="11"/>
      <w:r w:rsidRPr="000409F8">
        <w:rPr>
          <w:rFonts w:cstheme="minorHAnsi"/>
          <w:kern w:val="0"/>
          <w:sz w:val="24"/>
          <w:szCs w:val="24"/>
        </w:rPr>
        <w:t>;</w:t>
      </w:r>
    </w:p>
    <w:p w14:paraId="6C1DA1CA" w14:textId="63AEED81" w:rsidR="000409F8" w:rsidRPr="00032C55" w:rsidRDefault="000409F8" w:rsidP="00032C5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kern w:val="0"/>
          <w:sz w:val="24"/>
          <w:szCs w:val="24"/>
        </w:rPr>
      </w:pPr>
      <w:r w:rsidRPr="00032C55">
        <w:rPr>
          <w:rFonts w:cstheme="minorHAnsi"/>
          <w:kern w:val="0"/>
          <w:sz w:val="24"/>
          <w:szCs w:val="24"/>
        </w:rPr>
        <w:t xml:space="preserve">oświadczenie potwierdzające, że w stosunku do podmiotu składającego ofertę </w:t>
      </w:r>
      <w:r w:rsidRPr="00032C55">
        <w:rPr>
          <w:rFonts w:cstheme="minorHAnsi"/>
          <w:kern w:val="0"/>
          <w:sz w:val="24"/>
          <w:szCs w:val="24"/>
        </w:rPr>
        <w:br/>
        <w:t>nie stwierdzono niezgodnego z przeznaczeniem wykorzystania środków publicznych</w:t>
      </w:r>
      <w:r w:rsidR="00032C55">
        <w:rPr>
          <w:rFonts w:cstheme="minorHAnsi"/>
          <w:kern w:val="0"/>
          <w:sz w:val="24"/>
          <w:szCs w:val="24"/>
        </w:rPr>
        <w:t xml:space="preserve">, którego wzór </w:t>
      </w:r>
      <w:r w:rsidR="00032C55" w:rsidRPr="003551E4">
        <w:rPr>
          <w:rFonts w:cstheme="minorHAnsi"/>
          <w:kern w:val="0"/>
          <w:sz w:val="24"/>
          <w:szCs w:val="24"/>
        </w:rPr>
        <w:t>stanowi</w:t>
      </w:r>
      <w:r w:rsidR="00221ACE" w:rsidRPr="00032C55">
        <w:rPr>
          <w:rFonts w:cstheme="minorHAnsi"/>
          <w:kern w:val="0"/>
          <w:sz w:val="24"/>
          <w:szCs w:val="24"/>
        </w:rPr>
        <w:t xml:space="preserve"> </w:t>
      </w:r>
      <w:r w:rsidR="00032C55" w:rsidRPr="00032C55">
        <w:rPr>
          <w:rFonts w:cstheme="minorHAnsi"/>
          <w:kern w:val="0"/>
          <w:sz w:val="24"/>
          <w:szCs w:val="24"/>
        </w:rPr>
        <w:t>Załącznik Nr 2 do ogłoszenia</w:t>
      </w:r>
      <w:r w:rsidRPr="00032C55">
        <w:rPr>
          <w:rFonts w:cstheme="minorHAnsi"/>
          <w:kern w:val="0"/>
          <w:sz w:val="24"/>
          <w:szCs w:val="24"/>
        </w:rPr>
        <w:t>;</w:t>
      </w:r>
    </w:p>
    <w:p w14:paraId="4803289F" w14:textId="736DB481" w:rsidR="000409F8" w:rsidRPr="000409F8" w:rsidRDefault="000409F8" w:rsidP="004D0E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theme="minorHAnsi"/>
          <w:kern w:val="0"/>
          <w:sz w:val="24"/>
          <w:szCs w:val="24"/>
        </w:rPr>
      </w:pPr>
      <w:r w:rsidRPr="000409F8">
        <w:rPr>
          <w:rFonts w:cstheme="minorHAnsi"/>
          <w:kern w:val="0"/>
          <w:sz w:val="24"/>
          <w:szCs w:val="24"/>
        </w:rPr>
        <w:t xml:space="preserve">oświadczenie osoby uprawnionej do reprezentowania podmiotu składającego ofertę </w:t>
      </w:r>
      <w:r>
        <w:rPr>
          <w:rFonts w:cstheme="minorHAnsi"/>
          <w:kern w:val="0"/>
          <w:sz w:val="24"/>
          <w:szCs w:val="24"/>
        </w:rPr>
        <w:br/>
      </w:r>
      <w:r w:rsidRPr="000409F8">
        <w:rPr>
          <w:rFonts w:cstheme="minorHAnsi"/>
          <w:kern w:val="0"/>
          <w:sz w:val="24"/>
          <w:szCs w:val="24"/>
        </w:rPr>
        <w:t>o niekaralności zakazem pełnienia funkcji związanych z dysponowaniem środkami publicznymi oraz niekaralności za umyślne przestępstwo lub umyślne przestępstwo skarbowe</w:t>
      </w:r>
      <w:r w:rsidR="00032C55">
        <w:rPr>
          <w:rFonts w:cstheme="minorHAnsi"/>
          <w:kern w:val="0"/>
          <w:sz w:val="24"/>
          <w:szCs w:val="24"/>
        </w:rPr>
        <w:t xml:space="preserve">, którego wzór </w:t>
      </w:r>
      <w:r w:rsidR="00032C55" w:rsidRPr="003551E4">
        <w:rPr>
          <w:rFonts w:cstheme="minorHAnsi"/>
          <w:kern w:val="0"/>
          <w:sz w:val="24"/>
          <w:szCs w:val="24"/>
        </w:rPr>
        <w:t>stanowi</w:t>
      </w:r>
      <w:r w:rsidR="00032C55" w:rsidRPr="00032C55">
        <w:rPr>
          <w:rFonts w:cstheme="minorHAnsi"/>
          <w:kern w:val="0"/>
          <w:sz w:val="24"/>
          <w:szCs w:val="24"/>
        </w:rPr>
        <w:t xml:space="preserve"> Załącznik Nr </w:t>
      </w:r>
      <w:r w:rsidR="00032C55">
        <w:rPr>
          <w:rFonts w:cstheme="minorHAnsi"/>
          <w:kern w:val="0"/>
          <w:sz w:val="24"/>
          <w:szCs w:val="24"/>
        </w:rPr>
        <w:t>3</w:t>
      </w:r>
      <w:r w:rsidR="00032C55" w:rsidRPr="00032C55">
        <w:rPr>
          <w:rFonts w:cstheme="minorHAnsi"/>
          <w:kern w:val="0"/>
          <w:sz w:val="24"/>
          <w:szCs w:val="24"/>
        </w:rPr>
        <w:t xml:space="preserve"> do ogłoszenia</w:t>
      </w:r>
      <w:r w:rsidRPr="000409F8">
        <w:rPr>
          <w:rFonts w:cstheme="minorHAnsi"/>
          <w:kern w:val="0"/>
          <w:sz w:val="24"/>
          <w:szCs w:val="24"/>
        </w:rPr>
        <w:t>;</w:t>
      </w:r>
    </w:p>
    <w:p w14:paraId="205244AE" w14:textId="4E696ECF" w:rsidR="000409F8" w:rsidRPr="000409F8" w:rsidRDefault="000409F8" w:rsidP="004D0E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theme="minorHAnsi"/>
          <w:kern w:val="0"/>
          <w:sz w:val="24"/>
          <w:szCs w:val="24"/>
        </w:rPr>
      </w:pPr>
      <w:r w:rsidRPr="000409F8">
        <w:rPr>
          <w:rFonts w:cstheme="minorHAnsi"/>
          <w:kern w:val="0"/>
          <w:sz w:val="24"/>
          <w:szCs w:val="24"/>
        </w:rPr>
        <w:t xml:space="preserve">oświadczenie, że podmiot składający ofertę jest jedynym posiadaczem rachunku, </w:t>
      </w:r>
      <w:r>
        <w:rPr>
          <w:rFonts w:cstheme="minorHAnsi"/>
          <w:kern w:val="0"/>
          <w:sz w:val="24"/>
          <w:szCs w:val="24"/>
        </w:rPr>
        <w:br/>
      </w:r>
      <w:r w:rsidRPr="000409F8">
        <w:rPr>
          <w:rFonts w:cstheme="minorHAnsi"/>
          <w:kern w:val="0"/>
          <w:sz w:val="24"/>
          <w:szCs w:val="24"/>
        </w:rPr>
        <w:t>na który zostaną przekazane środki, i zobowiązuje się go utrzymywać do chwili zaakceptowania rozliczenia tych środków pod względem finansowym i rzeczowym</w:t>
      </w:r>
      <w:r w:rsidR="00032C55">
        <w:rPr>
          <w:rFonts w:cstheme="minorHAnsi"/>
          <w:kern w:val="0"/>
          <w:sz w:val="24"/>
          <w:szCs w:val="24"/>
        </w:rPr>
        <w:t xml:space="preserve">, którego wzór </w:t>
      </w:r>
      <w:r w:rsidR="00032C55" w:rsidRPr="003551E4">
        <w:rPr>
          <w:rFonts w:cstheme="minorHAnsi"/>
          <w:kern w:val="0"/>
          <w:sz w:val="24"/>
          <w:szCs w:val="24"/>
        </w:rPr>
        <w:t>stanowi</w:t>
      </w:r>
      <w:r w:rsidR="00032C55" w:rsidRPr="00032C55">
        <w:rPr>
          <w:rFonts w:cstheme="minorHAnsi"/>
          <w:kern w:val="0"/>
          <w:sz w:val="24"/>
          <w:szCs w:val="24"/>
        </w:rPr>
        <w:t xml:space="preserve"> Załącznik Nr </w:t>
      </w:r>
      <w:r w:rsidR="00032C55">
        <w:rPr>
          <w:rFonts w:cstheme="minorHAnsi"/>
          <w:kern w:val="0"/>
          <w:sz w:val="24"/>
          <w:szCs w:val="24"/>
        </w:rPr>
        <w:t>4</w:t>
      </w:r>
      <w:r w:rsidR="00032C55" w:rsidRPr="00032C55">
        <w:rPr>
          <w:rFonts w:cstheme="minorHAnsi"/>
          <w:kern w:val="0"/>
          <w:sz w:val="24"/>
          <w:szCs w:val="24"/>
        </w:rPr>
        <w:t xml:space="preserve"> do ogłoszenia</w:t>
      </w:r>
      <w:r w:rsidRPr="000409F8">
        <w:rPr>
          <w:rFonts w:cstheme="minorHAnsi"/>
          <w:kern w:val="0"/>
          <w:sz w:val="24"/>
          <w:szCs w:val="24"/>
        </w:rPr>
        <w:t>;</w:t>
      </w:r>
    </w:p>
    <w:p w14:paraId="7881E8FC" w14:textId="040801D3" w:rsidR="000409F8" w:rsidRDefault="000409F8" w:rsidP="004D0E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theme="minorHAnsi"/>
          <w:kern w:val="0"/>
          <w:sz w:val="24"/>
          <w:szCs w:val="24"/>
        </w:rPr>
      </w:pPr>
      <w:r w:rsidRPr="000409F8">
        <w:rPr>
          <w:rFonts w:cstheme="minorHAnsi"/>
          <w:kern w:val="0"/>
          <w:sz w:val="24"/>
          <w:szCs w:val="24"/>
        </w:rPr>
        <w:t xml:space="preserve">oświadczenie osoby upoważnionej do reprezentacji podmiotu składającego ofertę wskazujące, że kwota środków przeznaczona zostanie na realizację zadania zgodnie </w:t>
      </w:r>
      <w:r>
        <w:rPr>
          <w:rFonts w:cstheme="minorHAnsi"/>
          <w:kern w:val="0"/>
          <w:sz w:val="24"/>
          <w:szCs w:val="24"/>
        </w:rPr>
        <w:br/>
      </w:r>
      <w:r w:rsidRPr="000409F8">
        <w:rPr>
          <w:rFonts w:cstheme="minorHAnsi"/>
          <w:kern w:val="0"/>
          <w:sz w:val="24"/>
          <w:szCs w:val="24"/>
        </w:rPr>
        <w:t>z ofertą i że w tym zakresie zadanie nie będzie finansowane z innych źródeł</w:t>
      </w:r>
      <w:r w:rsidR="00032C55">
        <w:rPr>
          <w:rFonts w:cstheme="minorHAnsi"/>
          <w:kern w:val="0"/>
          <w:sz w:val="24"/>
          <w:szCs w:val="24"/>
        </w:rPr>
        <w:t xml:space="preserve">, którego wzór </w:t>
      </w:r>
      <w:r w:rsidR="00032C55" w:rsidRPr="003551E4">
        <w:rPr>
          <w:rFonts w:cstheme="minorHAnsi"/>
          <w:kern w:val="0"/>
          <w:sz w:val="24"/>
          <w:szCs w:val="24"/>
        </w:rPr>
        <w:t>stanowi</w:t>
      </w:r>
      <w:r w:rsidR="00032C55" w:rsidRPr="00032C55">
        <w:rPr>
          <w:rFonts w:cstheme="minorHAnsi"/>
          <w:kern w:val="0"/>
          <w:sz w:val="24"/>
          <w:szCs w:val="24"/>
        </w:rPr>
        <w:t xml:space="preserve"> Załącznik Nr </w:t>
      </w:r>
      <w:r w:rsidR="00032C55">
        <w:rPr>
          <w:rFonts w:cstheme="minorHAnsi"/>
          <w:kern w:val="0"/>
          <w:sz w:val="24"/>
          <w:szCs w:val="24"/>
        </w:rPr>
        <w:t>5</w:t>
      </w:r>
      <w:r w:rsidR="00032C55" w:rsidRPr="00032C55">
        <w:rPr>
          <w:rFonts w:cstheme="minorHAnsi"/>
          <w:kern w:val="0"/>
          <w:sz w:val="24"/>
          <w:szCs w:val="24"/>
        </w:rPr>
        <w:t xml:space="preserve"> do ogłoszenia</w:t>
      </w:r>
      <w:r w:rsidRPr="000409F8">
        <w:rPr>
          <w:rFonts w:cstheme="minorHAnsi"/>
          <w:kern w:val="0"/>
          <w:sz w:val="24"/>
          <w:szCs w:val="24"/>
        </w:rPr>
        <w:t>.</w:t>
      </w:r>
    </w:p>
    <w:p w14:paraId="6300DAB2" w14:textId="116374D8" w:rsidR="00974E9F" w:rsidRPr="00032C55" w:rsidRDefault="00561A21" w:rsidP="00032C55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lastRenderedPageBreak/>
        <w:t>W</w:t>
      </w:r>
      <w:r w:rsidR="001E5D64">
        <w:rPr>
          <w:rFonts w:cstheme="minorHAnsi"/>
          <w:kern w:val="0"/>
          <w:sz w:val="24"/>
          <w:szCs w:val="24"/>
        </w:rPr>
        <w:t xml:space="preserve">e wzorach </w:t>
      </w:r>
      <w:r>
        <w:rPr>
          <w:rFonts w:cstheme="minorHAnsi"/>
          <w:kern w:val="0"/>
          <w:sz w:val="24"/>
          <w:szCs w:val="24"/>
        </w:rPr>
        <w:t>o</w:t>
      </w:r>
      <w:r w:rsidR="00730586" w:rsidRPr="00730586">
        <w:rPr>
          <w:rFonts w:cstheme="minorHAnsi"/>
          <w:kern w:val="0"/>
          <w:sz w:val="24"/>
          <w:szCs w:val="24"/>
        </w:rPr>
        <w:t>świadcze</w:t>
      </w:r>
      <w:r w:rsidR="001E5D64">
        <w:rPr>
          <w:rFonts w:cstheme="minorHAnsi"/>
          <w:kern w:val="0"/>
          <w:sz w:val="24"/>
          <w:szCs w:val="24"/>
        </w:rPr>
        <w:t>ń</w:t>
      </w:r>
      <w:r w:rsidR="00730586" w:rsidRPr="00730586">
        <w:rPr>
          <w:rFonts w:cstheme="minorHAnsi"/>
          <w:kern w:val="0"/>
          <w:sz w:val="24"/>
          <w:szCs w:val="24"/>
        </w:rPr>
        <w:t xml:space="preserve">, o których mowa w ust. </w:t>
      </w:r>
      <w:r w:rsidR="00E61754">
        <w:rPr>
          <w:rFonts w:cstheme="minorHAnsi"/>
          <w:kern w:val="0"/>
          <w:sz w:val="24"/>
          <w:szCs w:val="24"/>
        </w:rPr>
        <w:t>5</w:t>
      </w:r>
      <w:r w:rsidR="00730586" w:rsidRPr="00730586">
        <w:rPr>
          <w:rFonts w:cstheme="minorHAnsi"/>
          <w:kern w:val="0"/>
          <w:sz w:val="24"/>
          <w:szCs w:val="24"/>
        </w:rPr>
        <w:t xml:space="preserve">, </w:t>
      </w:r>
      <w:r>
        <w:rPr>
          <w:rFonts w:cstheme="minorHAnsi"/>
          <w:kern w:val="0"/>
          <w:sz w:val="24"/>
          <w:szCs w:val="24"/>
        </w:rPr>
        <w:t>zawarto klauzule</w:t>
      </w:r>
      <w:r w:rsidR="00032C55">
        <w:rPr>
          <w:rFonts w:cstheme="minorHAnsi"/>
          <w:kern w:val="0"/>
          <w:sz w:val="24"/>
          <w:szCs w:val="24"/>
        </w:rPr>
        <w:t xml:space="preserve"> </w:t>
      </w:r>
      <w:r w:rsidR="001E5D64">
        <w:rPr>
          <w:rFonts w:cstheme="minorHAnsi"/>
          <w:kern w:val="0"/>
          <w:sz w:val="24"/>
          <w:szCs w:val="24"/>
        </w:rPr>
        <w:t>„</w:t>
      </w:r>
      <w:r w:rsidR="001E5D64" w:rsidRPr="001E5D64">
        <w:rPr>
          <w:rFonts w:cstheme="minorHAnsi"/>
          <w:kern w:val="0"/>
          <w:sz w:val="24"/>
          <w:szCs w:val="24"/>
        </w:rPr>
        <w:t>Jestem świadoma/-y odpowiedzialności karnej za złożenie fałszywego oświadczenia</w:t>
      </w:r>
      <w:r w:rsidR="001E5D64">
        <w:rPr>
          <w:rFonts w:cstheme="minorHAnsi"/>
          <w:kern w:val="0"/>
          <w:sz w:val="24"/>
          <w:szCs w:val="24"/>
        </w:rPr>
        <w:t xml:space="preserve">”, </w:t>
      </w:r>
      <w:r w:rsidR="00730586" w:rsidRPr="00730586">
        <w:rPr>
          <w:rFonts w:cstheme="minorHAnsi"/>
          <w:kern w:val="0"/>
          <w:sz w:val="24"/>
          <w:szCs w:val="24"/>
        </w:rPr>
        <w:t>zastępuj</w:t>
      </w:r>
      <w:r>
        <w:rPr>
          <w:rFonts w:cstheme="minorHAnsi"/>
          <w:kern w:val="0"/>
          <w:sz w:val="24"/>
          <w:szCs w:val="24"/>
        </w:rPr>
        <w:t>ące</w:t>
      </w:r>
      <w:r w:rsidR="00730586" w:rsidRPr="00730586">
        <w:rPr>
          <w:rFonts w:cstheme="minorHAnsi"/>
          <w:kern w:val="0"/>
          <w:sz w:val="24"/>
          <w:szCs w:val="24"/>
        </w:rPr>
        <w:t xml:space="preserve"> pouczenie organu o odpowiedzialności karnej za składanie fałszywych zeznań. </w:t>
      </w:r>
    </w:p>
    <w:p w14:paraId="28E80C34" w14:textId="77777777" w:rsidR="00252495" w:rsidRDefault="00252495" w:rsidP="004D0E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Załączniki przedkładane w formie kserokopii muszą być uwierzytelnione przez osobę uprawnioną do złożenia oferty z adnotacją „za zgodność z oryginałem”.</w:t>
      </w:r>
    </w:p>
    <w:p w14:paraId="0A8A580A" w14:textId="30317426" w:rsidR="00974E9F" w:rsidRDefault="00974E9F" w:rsidP="004D0E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737ED7">
        <w:rPr>
          <w:rFonts w:cstheme="minorHAnsi"/>
          <w:kern w:val="0"/>
          <w:sz w:val="24"/>
          <w:szCs w:val="24"/>
        </w:rPr>
        <w:t xml:space="preserve">Oferta i załączniki </w:t>
      </w:r>
      <w:r w:rsidR="00BE5295">
        <w:rPr>
          <w:rFonts w:cstheme="minorHAnsi"/>
          <w:kern w:val="0"/>
          <w:sz w:val="24"/>
          <w:szCs w:val="24"/>
        </w:rPr>
        <w:t>muszą</w:t>
      </w:r>
      <w:r w:rsidRPr="00737ED7">
        <w:rPr>
          <w:rFonts w:cstheme="minorHAnsi"/>
          <w:kern w:val="0"/>
          <w:sz w:val="24"/>
          <w:szCs w:val="24"/>
        </w:rPr>
        <w:t xml:space="preserve"> być po</w:t>
      </w:r>
      <w:r w:rsidR="00A347E5">
        <w:rPr>
          <w:rFonts w:cstheme="minorHAnsi"/>
          <w:kern w:val="0"/>
          <w:sz w:val="24"/>
          <w:szCs w:val="24"/>
        </w:rPr>
        <w:t>d</w:t>
      </w:r>
      <w:r w:rsidRPr="00737ED7">
        <w:rPr>
          <w:rFonts w:cstheme="minorHAnsi"/>
          <w:kern w:val="0"/>
          <w:sz w:val="24"/>
          <w:szCs w:val="24"/>
        </w:rPr>
        <w:t xml:space="preserve">pisane przez osoby uprawnione do </w:t>
      </w:r>
      <w:r w:rsidR="00CB2C25">
        <w:rPr>
          <w:rFonts w:cstheme="minorHAnsi"/>
          <w:kern w:val="0"/>
          <w:sz w:val="24"/>
          <w:szCs w:val="24"/>
        </w:rPr>
        <w:t xml:space="preserve">składania w imieniu </w:t>
      </w:r>
      <w:r w:rsidR="00B768B3">
        <w:rPr>
          <w:rFonts w:cstheme="minorHAnsi"/>
          <w:kern w:val="0"/>
          <w:sz w:val="24"/>
          <w:szCs w:val="24"/>
        </w:rPr>
        <w:t>Oferen</w:t>
      </w:r>
      <w:r w:rsidR="00CB2C25">
        <w:rPr>
          <w:rFonts w:cstheme="minorHAnsi"/>
          <w:kern w:val="0"/>
          <w:sz w:val="24"/>
          <w:szCs w:val="24"/>
        </w:rPr>
        <w:t>ta oświadczeń woli.</w:t>
      </w:r>
      <w:r w:rsidRPr="00737ED7">
        <w:rPr>
          <w:rFonts w:cstheme="minorHAnsi"/>
          <w:kern w:val="0"/>
          <w:sz w:val="24"/>
          <w:szCs w:val="24"/>
        </w:rPr>
        <w:t xml:space="preserve"> Jeśli osoby nie dysponują pieczątkami imiennymi, podpis należy składać pełnym</w:t>
      </w:r>
      <w:r w:rsidR="00737ED7" w:rsidRPr="00737ED7">
        <w:rPr>
          <w:rFonts w:cstheme="minorHAnsi"/>
          <w:kern w:val="0"/>
          <w:sz w:val="24"/>
          <w:szCs w:val="24"/>
        </w:rPr>
        <w:t xml:space="preserve"> </w:t>
      </w:r>
      <w:r w:rsidRPr="00737ED7">
        <w:rPr>
          <w:rFonts w:cstheme="minorHAnsi"/>
          <w:kern w:val="0"/>
          <w:sz w:val="24"/>
          <w:szCs w:val="24"/>
        </w:rPr>
        <w:t>imieniem i nazwiskiem (czytelnie) z zaznaczeniem pełnionej funkcji.</w:t>
      </w:r>
    </w:p>
    <w:p w14:paraId="26B1BB7B" w14:textId="161628F6" w:rsidR="00974E9F" w:rsidRPr="00737ED7" w:rsidRDefault="00974E9F" w:rsidP="004D0E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737ED7">
        <w:rPr>
          <w:rFonts w:cstheme="minorHAnsi"/>
          <w:kern w:val="0"/>
          <w:sz w:val="24"/>
          <w:szCs w:val="24"/>
        </w:rPr>
        <w:t>Do oferty można dołączyć opinie i/lub rekomendacje instytucji/podmiotów, które</w:t>
      </w:r>
      <w:r w:rsidR="00737ED7" w:rsidRPr="00737ED7">
        <w:rPr>
          <w:rFonts w:cstheme="minorHAnsi"/>
          <w:kern w:val="0"/>
          <w:sz w:val="24"/>
          <w:szCs w:val="24"/>
        </w:rPr>
        <w:t xml:space="preserve"> </w:t>
      </w:r>
      <w:r w:rsidRPr="00737ED7">
        <w:rPr>
          <w:rFonts w:cstheme="minorHAnsi"/>
          <w:kern w:val="0"/>
          <w:sz w:val="24"/>
          <w:szCs w:val="24"/>
        </w:rPr>
        <w:t xml:space="preserve">udzieliły </w:t>
      </w:r>
      <w:r w:rsidR="00B768B3">
        <w:rPr>
          <w:rFonts w:cstheme="minorHAnsi"/>
          <w:kern w:val="0"/>
          <w:sz w:val="24"/>
          <w:szCs w:val="24"/>
        </w:rPr>
        <w:t>Oferen</w:t>
      </w:r>
      <w:r w:rsidRPr="00737ED7">
        <w:rPr>
          <w:rFonts w:cstheme="minorHAnsi"/>
          <w:kern w:val="0"/>
          <w:sz w:val="24"/>
          <w:szCs w:val="24"/>
        </w:rPr>
        <w:t>towi dotacji na realizację zadania/zadań publicznych, w tym odnoszące się</w:t>
      </w:r>
      <w:r w:rsidR="00737ED7" w:rsidRPr="00737ED7">
        <w:rPr>
          <w:rFonts w:cstheme="minorHAnsi"/>
          <w:kern w:val="0"/>
          <w:sz w:val="24"/>
          <w:szCs w:val="24"/>
        </w:rPr>
        <w:t xml:space="preserve"> </w:t>
      </w:r>
      <w:r w:rsidR="00737ED7">
        <w:rPr>
          <w:rFonts w:cstheme="minorHAnsi"/>
          <w:kern w:val="0"/>
          <w:sz w:val="24"/>
          <w:szCs w:val="24"/>
        </w:rPr>
        <w:br/>
      </w:r>
      <w:r w:rsidRPr="00737ED7">
        <w:rPr>
          <w:rFonts w:cstheme="minorHAnsi"/>
          <w:kern w:val="0"/>
          <w:sz w:val="24"/>
          <w:szCs w:val="24"/>
        </w:rPr>
        <w:t>do sposobu wykonania zadań i rozliczenia otrzymanych na ten cel środków.</w:t>
      </w:r>
      <w:r w:rsidR="00737ED7">
        <w:rPr>
          <w:rFonts w:cstheme="minorHAnsi"/>
          <w:kern w:val="0"/>
          <w:sz w:val="24"/>
          <w:szCs w:val="24"/>
        </w:rPr>
        <w:t xml:space="preserve"> </w:t>
      </w:r>
      <w:r w:rsidRPr="00737ED7">
        <w:rPr>
          <w:rFonts w:cstheme="minorHAnsi"/>
          <w:kern w:val="0"/>
          <w:sz w:val="24"/>
          <w:szCs w:val="24"/>
        </w:rPr>
        <w:t>Opinie/rekomendacje będą brane pod uwagę przy ocenie merytorycznej oferty.</w:t>
      </w:r>
    </w:p>
    <w:p w14:paraId="0065CE1E" w14:textId="77777777" w:rsidR="00737ED7" w:rsidRPr="0035691A" w:rsidRDefault="00737ED7" w:rsidP="00737E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0B72217F" w14:textId="54FF27C4" w:rsidR="00974E9F" w:rsidRPr="00737ED7" w:rsidRDefault="004C38EF" w:rsidP="004D0E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b/>
          <w:bCs/>
          <w:kern w:val="0"/>
          <w:sz w:val="24"/>
          <w:szCs w:val="24"/>
        </w:rPr>
        <w:t>T</w:t>
      </w:r>
      <w:r w:rsidR="00974E9F" w:rsidRPr="00737ED7">
        <w:rPr>
          <w:rFonts w:cstheme="minorHAnsi"/>
          <w:b/>
          <w:bCs/>
          <w:kern w:val="0"/>
          <w:sz w:val="24"/>
          <w:szCs w:val="24"/>
        </w:rPr>
        <w:t>ermin</w:t>
      </w:r>
      <w:r w:rsidR="009B4505">
        <w:rPr>
          <w:rFonts w:cstheme="minorHAnsi"/>
          <w:b/>
          <w:bCs/>
          <w:kern w:val="0"/>
          <w:sz w:val="24"/>
          <w:szCs w:val="24"/>
        </w:rPr>
        <w:t>,</w:t>
      </w:r>
      <w:r>
        <w:rPr>
          <w:rFonts w:cstheme="minorHAnsi"/>
          <w:b/>
          <w:bCs/>
          <w:kern w:val="0"/>
          <w:sz w:val="24"/>
          <w:szCs w:val="24"/>
        </w:rPr>
        <w:t xml:space="preserve"> m</w:t>
      </w:r>
      <w:r w:rsidRPr="00737ED7">
        <w:rPr>
          <w:rFonts w:cstheme="minorHAnsi"/>
          <w:b/>
          <w:bCs/>
          <w:kern w:val="0"/>
          <w:sz w:val="24"/>
          <w:szCs w:val="24"/>
        </w:rPr>
        <w:t xml:space="preserve">iejsce </w:t>
      </w:r>
      <w:r>
        <w:rPr>
          <w:rFonts w:cstheme="minorHAnsi"/>
          <w:b/>
          <w:bCs/>
          <w:kern w:val="0"/>
          <w:sz w:val="24"/>
          <w:szCs w:val="24"/>
        </w:rPr>
        <w:t xml:space="preserve">i sposób </w:t>
      </w:r>
      <w:r w:rsidR="00974E9F" w:rsidRPr="00737ED7">
        <w:rPr>
          <w:rFonts w:cstheme="minorHAnsi"/>
          <w:b/>
          <w:bCs/>
          <w:kern w:val="0"/>
          <w:sz w:val="24"/>
          <w:szCs w:val="24"/>
        </w:rPr>
        <w:t>składania ofert</w:t>
      </w:r>
    </w:p>
    <w:p w14:paraId="2F120C2E" w14:textId="5C2D667A" w:rsidR="007B1C6A" w:rsidRPr="00960DC7" w:rsidRDefault="003D38B3" w:rsidP="0049627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960DC7">
        <w:rPr>
          <w:rFonts w:cstheme="minorHAnsi"/>
          <w:kern w:val="0"/>
          <w:sz w:val="24"/>
          <w:szCs w:val="24"/>
        </w:rPr>
        <w:t xml:space="preserve">Oferty należy składać </w:t>
      </w:r>
      <w:r w:rsidRPr="00960DC7">
        <w:rPr>
          <w:rFonts w:cstheme="minorHAnsi"/>
          <w:b/>
          <w:bCs/>
          <w:kern w:val="0"/>
          <w:sz w:val="24"/>
          <w:szCs w:val="24"/>
        </w:rPr>
        <w:t>w terminie do dnia</w:t>
      </w:r>
      <w:r w:rsidR="00974E9F" w:rsidRPr="00960DC7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="00960DC7" w:rsidRPr="00960DC7">
        <w:rPr>
          <w:rFonts w:cstheme="minorHAnsi"/>
          <w:b/>
          <w:bCs/>
          <w:kern w:val="0"/>
          <w:sz w:val="24"/>
          <w:szCs w:val="24"/>
        </w:rPr>
        <w:t>1</w:t>
      </w:r>
      <w:r w:rsidR="007C188F" w:rsidRPr="00960DC7">
        <w:rPr>
          <w:rFonts w:cstheme="minorHAnsi"/>
          <w:b/>
          <w:bCs/>
          <w:kern w:val="0"/>
          <w:sz w:val="24"/>
          <w:szCs w:val="24"/>
        </w:rPr>
        <w:t>2 maja</w:t>
      </w:r>
      <w:r w:rsidR="00974E9F" w:rsidRPr="00960DC7">
        <w:rPr>
          <w:rFonts w:cstheme="minorHAnsi"/>
          <w:b/>
          <w:bCs/>
          <w:kern w:val="0"/>
          <w:sz w:val="24"/>
          <w:szCs w:val="24"/>
        </w:rPr>
        <w:t xml:space="preserve"> 202</w:t>
      </w:r>
      <w:r w:rsidR="00B768B3">
        <w:rPr>
          <w:rFonts w:cstheme="minorHAnsi"/>
          <w:b/>
          <w:bCs/>
          <w:kern w:val="0"/>
          <w:sz w:val="24"/>
          <w:szCs w:val="24"/>
        </w:rPr>
        <w:t>5</w:t>
      </w:r>
      <w:r w:rsidR="00974E9F" w:rsidRPr="00960DC7">
        <w:rPr>
          <w:rFonts w:cstheme="minorHAnsi"/>
          <w:b/>
          <w:bCs/>
          <w:kern w:val="0"/>
          <w:sz w:val="24"/>
          <w:szCs w:val="24"/>
        </w:rPr>
        <w:t xml:space="preserve"> r. </w:t>
      </w:r>
      <w:r w:rsidR="00BE5295" w:rsidRPr="00960DC7">
        <w:rPr>
          <w:rFonts w:cstheme="minorHAnsi"/>
          <w:b/>
          <w:bCs/>
          <w:kern w:val="0"/>
          <w:sz w:val="24"/>
          <w:szCs w:val="24"/>
        </w:rPr>
        <w:t>d</w:t>
      </w:r>
      <w:r w:rsidR="00974E9F" w:rsidRPr="00960DC7">
        <w:rPr>
          <w:rFonts w:cstheme="minorHAnsi"/>
          <w:b/>
          <w:bCs/>
          <w:kern w:val="0"/>
          <w:sz w:val="24"/>
          <w:szCs w:val="24"/>
        </w:rPr>
        <w:t>o godz. 1</w:t>
      </w:r>
      <w:r w:rsidR="00960DC7" w:rsidRPr="00960DC7">
        <w:rPr>
          <w:rFonts w:cstheme="minorHAnsi"/>
          <w:b/>
          <w:bCs/>
          <w:kern w:val="0"/>
          <w:sz w:val="24"/>
          <w:szCs w:val="24"/>
        </w:rPr>
        <w:t>8</w:t>
      </w:r>
      <w:r w:rsidR="00974E9F" w:rsidRPr="00960DC7">
        <w:rPr>
          <w:rFonts w:cstheme="minorHAnsi"/>
          <w:b/>
          <w:bCs/>
          <w:kern w:val="0"/>
          <w:sz w:val="24"/>
          <w:szCs w:val="24"/>
        </w:rPr>
        <w:t>.</w:t>
      </w:r>
      <w:r w:rsidR="007C188F" w:rsidRPr="00960DC7">
        <w:rPr>
          <w:rFonts w:cstheme="minorHAnsi"/>
          <w:b/>
          <w:bCs/>
          <w:kern w:val="0"/>
          <w:sz w:val="24"/>
          <w:szCs w:val="24"/>
        </w:rPr>
        <w:t>0</w:t>
      </w:r>
      <w:r w:rsidR="00974E9F" w:rsidRPr="00960DC7">
        <w:rPr>
          <w:rFonts w:cstheme="minorHAnsi"/>
          <w:b/>
          <w:bCs/>
          <w:kern w:val="0"/>
          <w:sz w:val="24"/>
          <w:szCs w:val="24"/>
        </w:rPr>
        <w:t>0</w:t>
      </w:r>
      <w:r w:rsidR="009B4505" w:rsidRPr="00960DC7">
        <w:rPr>
          <w:rFonts w:cstheme="minorHAnsi"/>
          <w:kern w:val="0"/>
          <w:sz w:val="24"/>
          <w:szCs w:val="24"/>
        </w:rPr>
        <w:t xml:space="preserve"> </w:t>
      </w:r>
      <w:r w:rsidR="00974E9F" w:rsidRPr="00960DC7">
        <w:rPr>
          <w:rFonts w:cstheme="minorHAnsi"/>
          <w:kern w:val="0"/>
          <w:sz w:val="24"/>
          <w:szCs w:val="24"/>
        </w:rPr>
        <w:t>w formie papierowej</w:t>
      </w:r>
      <w:r w:rsidR="00E61754" w:rsidRPr="00960DC7">
        <w:rPr>
          <w:rFonts w:cstheme="minorHAnsi"/>
          <w:kern w:val="0"/>
          <w:sz w:val="24"/>
          <w:szCs w:val="24"/>
        </w:rPr>
        <w:t>,</w:t>
      </w:r>
      <w:r w:rsidR="00974E9F" w:rsidRPr="00960DC7">
        <w:rPr>
          <w:rFonts w:cstheme="minorHAnsi"/>
          <w:kern w:val="0"/>
          <w:sz w:val="24"/>
          <w:szCs w:val="24"/>
        </w:rPr>
        <w:t xml:space="preserve"> w za</w:t>
      </w:r>
      <w:r w:rsidR="009B4505" w:rsidRPr="00960DC7">
        <w:rPr>
          <w:rFonts w:cstheme="minorHAnsi"/>
          <w:kern w:val="0"/>
          <w:sz w:val="24"/>
          <w:szCs w:val="24"/>
        </w:rPr>
        <w:t>mknięt</w:t>
      </w:r>
      <w:r w:rsidR="00960DC7" w:rsidRPr="00960DC7">
        <w:rPr>
          <w:rFonts w:cstheme="minorHAnsi"/>
          <w:kern w:val="0"/>
          <w:sz w:val="24"/>
          <w:szCs w:val="24"/>
        </w:rPr>
        <w:t>ej</w:t>
      </w:r>
      <w:r w:rsidR="00974E9F" w:rsidRPr="00960DC7">
        <w:rPr>
          <w:rFonts w:cstheme="minorHAnsi"/>
          <w:kern w:val="0"/>
          <w:sz w:val="24"/>
          <w:szCs w:val="24"/>
        </w:rPr>
        <w:t xml:space="preserve"> koper</w:t>
      </w:r>
      <w:r w:rsidR="00960DC7" w:rsidRPr="00960DC7">
        <w:rPr>
          <w:rFonts w:cstheme="minorHAnsi"/>
          <w:kern w:val="0"/>
          <w:sz w:val="24"/>
          <w:szCs w:val="24"/>
        </w:rPr>
        <w:t>cie</w:t>
      </w:r>
      <w:r w:rsidR="00960DC7">
        <w:rPr>
          <w:rFonts w:cstheme="minorHAnsi"/>
          <w:kern w:val="0"/>
          <w:sz w:val="24"/>
          <w:szCs w:val="24"/>
        </w:rPr>
        <w:t xml:space="preserve"> z naniesioną </w:t>
      </w:r>
      <w:r w:rsidR="00960DC7" w:rsidRPr="00960DC7">
        <w:rPr>
          <w:rFonts w:cstheme="minorHAnsi"/>
          <w:kern w:val="0"/>
          <w:sz w:val="24"/>
          <w:szCs w:val="24"/>
        </w:rPr>
        <w:t>nazw</w:t>
      </w:r>
      <w:r w:rsidR="00960DC7">
        <w:rPr>
          <w:rFonts w:cstheme="minorHAnsi"/>
          <w:kern w:val="0"/>
          <w:sz w:val="24"/>
          <w:szCs w:val="24"/>
        </w:rPr>
        <w:t>ą</w:t>
      </w:r>
      <w:r w:rsidR="00960DC7" w:rsidRPr="00960DC7">
        <w:rPr>
          <w:rFonts w:cstheme="minorHAnsi"/>
          <w:kern w:val="0"/>
          <w:sz w:val="24"/>
          <w:szCs w:val="24"/>
        </w:rPr>
        <w:t xml:space="preserve"> i siedzib</w:t>
      </w:r>
      <w:r w:rsidR="00960DC7">
        <w:rPr>
          <w:rFonts w:cstheme="minorHAnsi"/>
          <w:kern w:val="0"/>
          <w:sz w:val="24"/>
          <w:szCs w:val="24"/>
        </w:rPr>
        <w:t>ą</w:t>
      </w:r>
      <w:r w:rsidR="00960DC7" w:rsidRPr="00960DC7">
        <w:rPr>
          <w:rFonts w:cstheme="minorHAnsi"/>
          <w:kern w:val="0"/>
          <w:sz w:val="24"/>
          <w:szCs w:val="24"/>
        </w:rPr>
        <w:t xml:space="preserve"> </w:t>
      </w:r>
      <w:r w:rsidR="00B768B3">
        <w:rPr>
          <w:rFonts w:cstheme="minorHAnsi"/>
          <w:kern w:val="0"/>
          <w:sz w:val="24"/>
          <w:szCs w:val="24"/>
        </w:rPr>
        <w:t>Oferen</w:t>
      </w:r>
      <w:r w:rsidR="00960DC7" w:rsidRPr="00960DC7">
        <w:rPr>
          <w:rFonts w:cstheme="minorHAnsi"/>
          <w:kern w:val="0"/>
          <w:sz w:val="24"/>
          <w:szCs w:val="24"/>
        </w:rPr>
        <w:t xml:space="preserve">ta (pieczęć); </w:t>
      </w:r>
      <w:r w:rsidR="00974E9F" w:rsidRPr="00960DC7">
        <w:rPr>
          <w:rFonts w:cstheme="minorHAnsi"/>
          <w:kern w:val="0"/>
          <w:sz w:val="24"/>
          <w:szCs w:val="24"/>
        </w:rPr>
        <w:t xml:space="preserve">wyłącznie do siedziby Urzędu </w:t>
      </w:r>
      <w:r w:rsidR="00737ED7" w:rsidRPr="00960DC7">
        <w:rPr>
          <w:rFonts w:cstheme="minorHAnsi"/>
          <w:kern w:val="0"/>
          <w:sz w:val="24"/>
          <w:szCs w:val="24"/>
        </w:rPr>
        <w:t>Gminy Lesznowola</w:t>
      </w:r>
      <w:r w:rsidR="00974E9F" w:rsidRPr="00960DC7">
        <w:rPr>
          <w:rFonts w:cstheme="minorHAnsi"/>
          <w:kern w:val="0"/>
          <w:sz w:val="24"/>
          <w:szCs w:val="24"/>
        </w:rPr>
        <w:t xml:space="preserve">, ul. </w:t>
      </w:r>
      <w:r w:rsidR="00737ED7" w:rsidRPr="00960DC7">
        <w:rPr>
          <w:rFonts w:cstheme="minorHAnsi"/>
          <w:kern w:val="0"/>
          <w:sz w:val="24"/>
          <w:szCs w:val="24"/>
        </w:rPr>
        <w:t>Gminna 60</w:t>
      </w:r>
      <w:r w:rsidR="00974E9F" w:rsidRPr="00960DC7">
        <w:rPr>
          <w:rFonts w:cstheme="minorHAnsi"/>
          <w:kern w:val="0"/>
          <w:sz w:val="24"/>
          <w:szCs w:val="24"/>
        </w:rPr>
        <w:t>, 0</w:t>
      </w:r>
      <w:r w:rsidR="00737ED7" w:rsidRPr="00960DC7">
        <w:rPr>
          <w:rFonts w:cstheme="minorHAnsi"/>
          <w:kern w:val="0"/>
          <w:sz w:val="24"/>
          <w:szCs w:val="24"/>
        </w:rPr>
        <w:t>5</w:t>
      </w:r>
      <w:r w:rsidR="00974E9F" w:rsidRPr="00960DC7">
        <w:rPr>
          <w:rFonts w:cstheme="minorHAnsi"/>
          <w:kern w:val="0"/>
          <w:sz w:val="24"/>
          <w:szCs w:val="24"/>
        </w:rPr>
        <w:t>-</w:t>
      </w:r>
      <w:r w:rsidR="00737ED7" w:rsidRPr="00960DC7">
        <w:rPr>
          <w:rFonts w:cstheme="minorHAnsi"/>
          <w:kern w:val="0"/>
          <w:sz w:val="24"/>
          <w:szCs w:val="24"/>
        </w:rPr>
        <w:t>506</w:t>
      </w:r>
      <w:r w:rsidR="00974E9F" w:rsidRPr="00960DC7">
        <w:rPr>
          <w:rFonts w:cstheme="minorHAnsi"/>
          <w:kern w:val="0"/>
          <w:sz w:val="24"/>
          <w:szCs w:val="24"/>
        </w:rPr>
        <w:t xml:space="preserve"> </w:t>
      </w:r>
      <w:r w:rsidR="00737ED7" w:rsidRPr="00960DC7">
        <w:rPr>
          <w:rFonts w:cstheme="minorHAnsi"/>
          <w:kern w:val="0"/>
          <w:sz w:val="24"/>
          <w:szCs w:val="24"/>
        </w:rPr>
        <w:t>Lesznowola</w:t>
      </w:r>
      <w:r w:rsidR="00974E9F" w:rsidRPr="00960DC7">
        <w:rPr>
          <w:rFonts w:cstheme="minorHAnsi"/>
          <w:kern w:val="0"/>
          <w:sz w:val="24"/>
          <w:szCs w:val="24"/>
        </w:rPr>
        <w:t>,</w:t>
      </w:r>
      <w:r w:rsidR="00737ED7" w:rsidRPr="00960DC7">
        <w:rPr>
          <w:rFonts w:cstheme="minorHAnsi"/>
          <w:kern w:val="0"/>
          <w:sz w:val="24"/>
          <w:szCs w:val="24"/>
        </w:rPr>
        <w:t xml:space="preserve"> </w:t>
      </w:r>
      <w:r w:rsidR="00974E9F" w:rsidRPr="00960DC7">
        <w:rPr>
          <w:rFonts w:cstheme="minorHAnsi"/>
          <w:kern w:val="0"/>
          <w:sz w:val="24"/>
          <w:szCs w:val="24"/>
        </w:rPr>
        <w:t xml:space="preserve">z </w:t>
      </w:r>
      <w:r w:rsidR="00737ED7" w:rsidRPr="00960DC7">
        <w:rPr>
          <w:rFonts w:cstheme="minorHAnsi"/>
          <w:kern w:val="0"/>
          <w:sz w:val="24"/>
          <w:szCs w:val="24"/>
        </w:rPr>
        <w:t>dopiskiem</w:t>
      </w:r>
      <w:r w:rsidR="00974E9F" w:rsidRPr="00960DC7">
        <w:rPr>
          <w:rFonts w:cstheme="minorHAnsi"/>
          <w:kern w:val="0"/>
          <w:sz w:val="24"/>
          <w:szCs w:val="24"/>
        </w:rPr>
        <w:t xml:space="preserve"> na kopercie: </w:t>
      </w:r>
      <w:r w:rsidR="00CF3F24" w:rsidRPr="00960DC7">
        <w:rPr>
          <w:rFonts w:cstheme="minorHAnsi"/>
          <w:kern w:val="0"/>
          <w:sz w:val="24"/>
          <w:szCs w:val="24"/>
        </w:rPr>
        <w:t>„</w:t>
      </w:r>
      <w:r w:rsidR="00974E9F" w:rsidRPr="00960DC7">
        <w:rPr>
          <w:rFonts w:cstheme="minorHAnsi"/>
          <w:b/>
          <w:bCs/>
          <w:kern w:val="0"/>
          <w:sz w:val="24"/>
          <w:szCs w:val="24"/>
        </w:rPr>
        <w:t>Oferta na konkurs</w:t>
      </w:r>
      <w:r w:rsidR="00737ED7" w:rsidRPr="00960DC7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="00974E9F" w:rsidRPr="00960DC7">
        <w:rPr>
          <w:rFonts w:cstheme="minorHAnsi"/>
          <w:b/>
          <w:bCs/>
          <w:kern w:val="0"/>
          <w:sz w:val="24"/>
          <w:szCs w:val="24"/>
        </w:rPr>
        <w:t>na realizację w 202</w:t>
      </w:r>
      <w:r w:rsidR="00637266">
        <w:rPr>
          <w:rFonts w:cstheme="minorHAnsi"/>
          <w:b/>
          <w:bCs/>
          <w:kern w:val="0"/>
          <w:sz w:val="24"/>
          <w:szCs w:val="24"/>
        </w:rPr>
        <w:t>5</w:t>
      </w:r>
      <w:r w:rsidR="00974E9F" w:rsidRPr="00960DC7">
        <w:rPr>
          <w:rFonts w:cstheme="minorHAnsi"/>
          <w:b/>
          <w:bCs/>
          <w:kern w:val="0"/>
          <w:sz w:val="24"/>
          <w:szCs w:val="24"/>
        </w:rPr>
        <w:t xml:space="preserve"> r. zadań z zakresu zdrowia publicznego</w:t>
      </w:r>
      <w:r w:rsidR="00BE5295" w:rsidRPr="00960DC7">
        <w:rPr>
          <w:rFonts w:cstheme="minorHAnsi"/>
          <w:b/>
          <w:bCs/>
          <w:kern w:val="0"/>
          <w:sz w:val="24"/>
          <w:szCs w:val="24"/>
        </w:rPr>
        <w:t xml:space="preserve"> pn.: Zorganizowanie i przeprowadzenie działań edukacyjno-profilaktycznych dla mieszkańców Gminy Lesznowola</w:t>
      </w:r>
      <w:r w:rsidR="00CF3F24" w:rsidRPr="00960DC7">
        <w:rPr>
          <w:rFonts w:cstheme="minorHAnsi"/>
          <w:b/>
          <w:bCs/>
          <w:kern w:val="0"/>
          <w:sz w:val="24"/>
          <w:szCs w:val="24"/>
        </w:rPr>
        <w:t>”</w:t>
      </w:r>
      <w:r w:rsidR="007B1C6A" w:rsidRPr="00960DC7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="00CF3F24" w:rsidRPr="00960DC7">
        <w:rPr>
          <w:rFonts w:cstheme="minorHAnsi"/>
          <w:kern w:val="0"/>
          <w:sz w:val="24"/>
          <w:szCs w:val="24"/>
        </w:rPr>
        <w:t xml:space="preserve">oraz </w:t>
      </w:r>
      <w:r w:rsidR="007B1C6A" w:rsidRPr="00960DC7">
        <w:rPr>
          <w:rFonts w:cstheme="minorHAnsi"/>
          <w:kern w:val="0"/>
          <w:sz w:val="24"/>
          <w:szCs w:val="24"/>
        </w:rPr>
        <w:t>z dopiskiem</w:t>
      </w:r>
      <w:r w:rsidR="00974E9F" w:rsidRPr="00960DC7">
        <w:rPr>
          <w:rFonts w:cstheme="minorHAnsi"/>
          <w:b/>
          <w:bCs/>
          <w:kern w:val="0"/>
          <w:sz w:val="24"/>
          <w:szCs w:val="24"/>
        </w:rPr>
        <w:t xml:space="preserve"> „</w:t>
      </w:r>
      <w:r w:rsidR="007B1C6A" w:rsidRPr="00960DC7">
        <w:rPr>
          <w:rFonts w:cstheme="minorHAnsi"/>
          <w:b/>
          <w:bCs/>
          <w:kern w:val="0"/>
          <w:sz w:val="24"/>
          <w:szCs w:val="24"/>
        </w:rPr>
        <w:t>NIE OTWIERAĆ</w:t>
      </w:r>
      <w:r w:rsidR="00974E9F" w:rsidRPr="00960DC7">
        <w:rPr>
          <w:rFonts w:cstheme="minorHAnsi"/>
          <w:b/>
          <w:bCs/>
          <w:kern w:val="0"/>
          <w:sz w:val="24"/>
          <w:szCs w:val="24"/>
        </w:rPr>
        <w:t>”</w:t>
      </w:r>
      <w:r w:rsidR="00974E9F" w:rsidRPr="00960DC7">
        <w:rPr>
          <w:rFonts w:cstheme="minorHAnsi"/>
          <w:kern w:val="0"/>
          <w:sz w:val="24"/>
          <w:szCs w:val="24"/>
        </w:rPr>
        <w:t>.</w:t>
      </w:r>
    </w:p>
    <w:p w14:paraId="52923776" w14:textId="7ADC87C3" w:rsidR="00974E9F" w:rsidRPr="007B1C6A" w:rsidRDefault="00960DC7" w:rsidP="004D0E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O</w:t>
      </w:r>
      <w:r w:rsidR="00974E9F" w:rsidRPr="007B1C6A">
        <w:rPr>
          <w:rFonts w:cstheme="minorHAnsi"/>
          <w:kern w:val="0"/>
          <w:sz w:val="24"/>
          <w:szCs w:val="24"/>
        </w:rPr>
        <w:t xml:space="preserve">ferty </w:t>
      </w:r>
      <w:r>
        <w:rPr>
          <w:rFonts w:cstheme="minorHAnsi"/>
          <w:kern w:val="0"/>
          <w:sz w:val="24"/>
          <w:szCs w:val="24"/>
        </w:rPr>
        <w:t xml:space="preserve">wysłane </w:t>
      </w:r>
      <w:r w:rsidR="00974E9F" w:rsidRPr="007B1C6A">
        <w:rPr>
          <w:rFonts w:cstheme="minorHAnsi"/>
          <w:kern w:val="0"/>
          <w:sz w:val="24"/>
          <w:szCs w:val="24"/>
        </w:rPr>
        <w:t>pocztą lub kurierem dostarczon</w:t>
      </w:r>
      <w:r>
        <w:rPr>
          <w:rFonts w:cstheme="minorHAnsi"/>
          <w:kern w:val="0"/>
          <w:sz w:val="24"/>
          <w:szCs w:val="24"/>
        </w:rPr>
        <w:t>e</w:t>
      </w:r>
      <w:r w:rsidR="00974E9F" w:rsidRPr="007B1C6A">
        <w:rPr>
          <w:rFonts w:cstheme="minorHAnsi"/>
          <w:kern w:val="0"/>
          <w:sz w:val="24"/>
          <w:szCs w:val="24"/>
        </w:rPr>
        <w:t xml:space="preserve"> po upływie terminu składania ofert (decyduje data i godzina wpływu</w:t>
      </w:r>
      <w:r w:rsidR="009B4505" w:rsidRPr="007B1C6A">
        <w:rPr>
          <w:rFonts w:cstheme="minorHAnsi"/>
          <w:kern w:val="0"/>
          <w:sz w:val="24"/>
          <w:szCs w:val="24"/>
        </w:rPr>
        <w:t xml:space="preserve"> </w:t>
      </w:r>
      <w:r w:rsidR="00974E9F" w:rsidRPr="007B1C6A">
        <w:rPr>
          <w:rFonts w:cstheme="minorHAnsi"/>
          <w:kern w:val="0"/>
          <w:sz w:val="24"/>
          <w:szCs w:val="24"/>
        </w:rPr>
        <w:t>do siedziby</w:t>
      </w:r>
      <w:r w:rsidR="009B4505" w:rsidRPr="007B1C6A">
        <w:rPr>
          <w:rFonts w:cstheme="minorHAnsi"/>
          <w:kern w:val="0"/>
          <w:sz w:val="24"/>
          <w:szCs w:val="24"/>
        </w:rPr>
        <w:t xml:space="preserve"> Urzędu Gminy Lesznowola</w:t>
      </w:r>
      <w:r w:rsidR="00974E9F" w:rsidRPr="007B1C6A">
        <w:rPr>
          <w:rFonts w:cstheme="minorHAnsi"/>
          <w:kern w:val="0"/>
          <w:sz w:val="24"/>
          <w:szCs w:val="24"/>
        </w:rPr>
        <w:t>, a nie data stempla nadania pocztowego), uznan</w:t>
      </w:r>
      <w:r>
        <w:rPr>
          <w:rFonts w:cstheme="minorHAnsi"/>
          <w:kern w:val="0"/>
          <w:sz w:val="24"/>
          <w:szCs w:val="24"/>
        </w:rPr>
        <w:t>e</w:t>
      </w:r>
      <w:r w:rsidR="00974E9F" w:rsidRPr="007B1C6A">
        <w:rPr>
          <w:rFonts w:cstheme="minorHAnsi"/>
          <w:kern w:val="0"/>
          <w:sz w:val="24"/>
          <w:szCs w:val="24"/>
        </w:rPr>
        <w:t xml:space="preserve"> będ</w:t>
      </w:r>
      <w:r>
        <w:rPr>
          <w:rFonts w:cstheme="minorHAnsi"/>
          <w:kern w:val="0"/>
          <w:sz w:val="24"/>
          <w:szCs w:val="24"/>
        </w:rPr>
        <w:t>ą</w:t>
      </w:r>
      <w:r w:rsidR="009B4505" w:rsidRPr="007B1C6A">
        <w:rPr>
          <w:rFonts w:cstheme="minorHAnsi"/>
          <w:kern w:val="0"/>
          <w:sz w:val="24"/>
          <w:szCs w:val="24"/>
        </w:rPr>
        <w:t xml:space="preserve"> </w:t>
      </w:r>
      <w:r w:rsidR="00974E9F" w:rsidRPr="007B1C6A">
        <w:rPr>
          <w:rFonts w:cstheme="minorHAnsi"/>
          <w:kern w:val="0"/>
          <w:sz w:val="24"/>
          <w:szCs w:val="24"/>
        </w:rPr>
        <w:t>za</w:t>
      </w:r>
      <w:r w:rsidR="00957D19">
        <w:rPr>
          <w:rFonts w:cstheme="minorHAnsi"/>
          <w:kern w:val="0"/>
          <w:sz w:val="24"/>
          <w:szCs w:val="24"/>
        </w:rPr>
        <w:t xml:space="preserve"> </w:t>
      </w:r>
      <w:r w:rsidR="00974E9F" w:rsidRPr="007B1C6A">
        <w:rPr>
          <w:rFonts w:cstheme="minorHAnsi"/>
          <w:kern w:val="0"/>
          <w:sz w:val="24"/>
          <w:szCs w:val="24"/>
        </w:rPr>
        <w:t>niespełniając</w:t>
      </w:r>
      <w:r>
        <w:rPr>
          <w:rFonts w:cstheme="minorHAnsi"/>
          <w:kern w:val="0"/>
          <w:sz w:val="24"/>
          <w:szCs w:val="24"/>
        </w:rPr>
        <w:t>e</w:t>
      </w:r>
      <w:r w:rsidR="00974E9F" w:rsidRPr="007B1C6A">
        <w:rPr>
          <w:rFonts w:cstheme="minorHAnsi"/>
          <w:kern w:val="0"/>
          <w:sz w:val="24"/>
          <w:szCs w:val="24"/>
        </w:rPr>
        <w:t xml:space="preserve"> wymogów formalnych.</w:t>
      </w:r>
    </w:p>
    <w:p w14:paraId="4EDD1CA8" w14:textId="470035FB" w:rsidR="00974E9F" w:rsidRPr="00BE5295" w:rsidRDefault="00974E9F" w:rsidP="004D0E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BE5295">
        <w:rPr>
          <w:rFonts w:cstheme="minorHAnsi"/>
          <w:kern w:val="0"/>
          <w:sz w:val="24"/>
          <w:szCs w:val="24"/>
        </w:rPr>
        <w:t>Oferty złożone po terminie lub w innych lokalizacjach uznawane będą za niespełniające</w:t>
      </w:r>
      <w:r w:rsidR="00BE5295">
        <w:rPr>
          <w:rFonts w:cstheme="minorHAnsi"/>
          <w:kern w:val="0"/>
          <w:sz w:val="24"/>
          <w:szCs w:val="24"/>
        </w:rPr>
        <w:t xml:space="preserve"> </w:t>
      </w:r>
      <w:r w:rsidRPr="00BE5295">
        <w:rPr>
          <w:rFonts w:cstheme="minorHAnsi"/>
          <w:kern w:val="0"/>
          <w:sz w:val="24"/>
          <w:szCs w:val="24"/>
        </w:rPr>
        <w:t>wymogów formalnych.</w:t>
      </w:r>
    </w:p>
    <w:p w14:paraId="7AF123FE" w14:textId="768DDC3A" w:rsidR="007B1C6A" w:rsidRDefault="007B1C6A" w:rsidP="004D0E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Nie dopuszcza się składania ofert częściowych.</w:t>
      </w:r>
    </w:p>
    <w:p w14:paraId="03B5B36D" w14:textId="68F83463" w:rsidR="00904E83" w:rsidRDefault="00B768B3" w:rsidP="004D0E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bookmarkStart w:id="12" w:name="_Hlk166743895"/>
      <w:r>
        <w:rPr>
          <w:rFonts w:cstheme="minorHAnsi"/>
          <w:kern w:val="0"/>
          <w:sz w:val="24"/>
          <w:szCs w:val="24"/>
        </w:rPr>
        <w:t>Oferen</w:t>
      </w:r>
      <w:r w:rsidR="00904E83" w:rsidRPr="00904E83">
        <w:rPr>
          <w:rFonts w:cstheme="minorHAnsi"/>
          <w:kern w:val="0"/>
          <w:sz w:val="24"/>
          <w:szCs w:val="24"/>
        </w:rPr>
        <w:t xml:space="preserve">t składając ofertę wyraża zgodę na przetwarzanie danych osobowych w celach realizacji konkursu, zgodnie z rozporządzeniem Parlamentu Europejskiego i Rady (UE) 2016/679 z dnia 27 kwietnia 2016 r. w sprawie ochrony osób fizycznych w związku </w:t>
      </w:r>
      <w:r w:rsidR="00904E83">
        <w:rPr>
          <w:rFonts w:cstheme="minorHAnsi"/>
          <w:kern w:val="0"/>
          <w:sz w:val="24"/>
          <w:szCs w:val="24"/>
        </w:rPr>
        <w:br/>
      </w:r>
      <w:r w:rsidR="00904E83" w:rsidRPr="00904E83">
        <w:rPr>
          <w:rFonts w:cstheme="minorHAnsi"/>
          <w:kern w:val="0"/>
          <w:sz w:val="24"/>
          <w:szCs w:val="24"/>
        </w:rPr>
        <w:t xml:space="preserve">z przetwarzaniem danych osobowych i w sprawie swobodnego przepływu takich danych oraz uchylenia dyrektywy 95/46/WE (ogólnego rozporządzenia o ochronie danych, dalej RODO). </w:t>
      </w:r>
    </w:p>
    <w:p w14:paraId="42DBFA63" w14:textId="51A35324" w:rsidR="00904E83" w:rsidRPr="00904E83" w:rsidRDefault="00B768B3" w:rsidP="004D0E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Oferen</w:t>
      </w:r>
      <w:r w:rsidR="00904E83" w:rsidRPr="00904E83">
        <w:rPr>
          <w:rFonts w:cstheme="minorHAnsi"/>
          <w:kern w:val="0"/>
          <w:sz w:val="24"/>
          <w:szCs w:val="24"/>
        </w:rPr>
        <w:t xml:space="preserve">t jest zobowiązany do wypełnienia obowiązków wynikających z RODO, </w:t>
      </w:r>
      <w:r w:rsidR="00904E83">
        <w:rPr>
          <w:rFonts w:cstheme="minorHAnsi"/>
          <w:kern w:val="0"/>
          <w:sz w:val="24"/>
          <w:szCs w:val="24"/>
        </w:rPr>
        <w:br/>
      </w:r>
      <w:r w:rsidR="00904E83" w:rsidRPr="00904E83">
        <w:rPr>
          <w:rFonts w:cstheme="minorHAnsi"/>
          <w:kern w:val="0"/>
          <w:sz w:val="24"/>
          <w:szCs w:val="24"/>
        </w:rPr>
        <w:t xml:space="preserve">w szczególności obowiązku informacyjnego przewidzianego w art. 13 RODO względem osób fizycznych, których dane osobowe dotyczą i od których dane te </w:t>
      </w:r>
      <w:r>
        <w:rPr>
          <w:rFonts w:cstheme="minorHAnsi"/>
          <w:kern w:val="0"/>
          <w:sz w:val="24"/>
          <w:szCs w:val="24"/>
        </w:rPr>
        <w:t>Oferen</w:t>
      </w:r>
      <w:r w:rsidR="00904E83" w:rsidRPr="00904E83">
        <w:rPr>
          <w:rFonts w:cstheme="minorHAnsi"/>
          <w:kern w:val="0"/>
          <w:sz w:val="24"/>
          <w:szCs w:val="24"/>
        </w:rPr>
        <w:t xml:space="preserve">t bezpośrednio pozyskał. </w:t>
      </w:r>
    </w:p>
    <w:p w14:paraId="15229D70" w14:textId="1003DE38" w:rsidR="00904E83" w:rsidRDefault="00904E83" w:rsidP="004D0E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Gmina Lesznowola</w:t>
      </w:r>
      <w:r w:rsidRPr="00904E83">
        <w:rPr>
          <w:rFonts w:cstheme="minorHAnsi"/>
          <w:kern w:val="0"/>
          <w:sz w:val="24"/>
          <w:szCs w:val="24"/>
        </w:rPr>
        <w:t xml:space="preserve"> zastrzega, że nie ponosi odpowiedzialności za ewentualne szkody poniesione przez osoby trzecie, powstałe w związku z realizacją </w:t>
      </w:r>
      <w:r>
        <w:rPr>
          <w:rFonts w:cstheme="minorHAnsi"/>
          <w:kern w:val="0"/>
          <w:sz w:val="24"/>
          <w:szCs w:val="24"/>
        </w:rPr>
        <w:t>Umow</w:t>
      </w:r>
      <w:r w:rsidRPr="00904E83">
        <w:rPr>
          <w:rFonts w:cstheme="minorHAnsi"/>
          <w:kern w:val="0"/>
          <w:sz w:val="24"/>
          <w:szCs w:val="24"/>
        </w:rPr>
        <w:t xml:space="preserve">y/zadania przez realizatora zadania w wyniku nieprzestrzegania ust. </w:t>
      </w:r>
      <w:r w:rsidR="00BE5295">
        <w:rPr>
          <w:rFonts w:cstheme="minorHAnsi"/>
          <w:kern w:val="0"/>
          <w:sz w:val="24"/>
          <w:szCs w:val="24"/>
        </w:rPr>
        <w:t>5</w:t>
      </w:r>
      <w:r w:rsidRPr="00904E83">
        <w:rPr>
          <w:rFonts w:cstheme="minorHAnsi"/>
          <w:kern w:val="0"/>
          <w:sz w:val="24"/>
          <w:szCs w:val="24"/>
        </w:rPr>
        <w:t xml:space="preserve"> i </w:t>
      </w:r>
      <w:r w:rsidR="00BE5295">
        <w:rPr>
          <w:rFonts w:cstheme="minorHAnsi"/>
          <w:kern w:val="0"/>
          <w:sz w:val="24"/>
          <w:szCs w:val="24"/>
        </w:rPr>
        <w:t>6</w:t>
      </w:r>
      <w:r w:rsidRPr="00904E83">
        <w:rPr>
          <w:rFonts w:cstheme="minorHAnsi"/>
          <w:kern w:val="0"/>
          <w:sz w:val="24"/>
          <w:szCs w:val="24"/>
        </w:rPr>
        <w:t>.</w:t>
      </w:r>
    </w:p>
    <w:bookmarkEnd w:id="12"/>
    <w:p w14:paraId="59CEA757" w14:textId="77777777" w:rsidR="007B1C6A" w:rsidRPr="0035691A" w:rsidRDefault="007B1C6A" w:rsidP="009B450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4"/>
          <w:szCs w:val="24"/>
        </w:rPr>
      </w:pPr>
    </w:p>
    <w:p w14:paraId="2B62B897" w14:textId="1E7B5826" w:rsidR="00974E9F" w:rsidRPr="009B4505" w:rsidRDefault="00252495" w:rsidP="004D0E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b/>
          <w:bCs/>
          <w:kern w:val="0"/>
          <w:sz w:val="24"/>
          <w:szCs w:val="24"/>
        </w:rPr>
        <w:t>K</w:t>
      </w:r>
      <w:r w:rsidR="00974E9F" w:rsidRPr="009B4505">
        <w:rPr>
          <w:rFonts w:cstheme="minorHAnsi"/>
          <w:b/>
          <w:bCs/>
          <w:kern w:val="0"/>
          <w:sz w:val="24"/>
          <w:szCs w:val="24"/>
        </w:rPr>
        <w:t>ryteria oceny ofert oraz</w:t>
      </w:r>
      <w:r w:rsidR="00FA0F1A">
        <w:rPr>
          <w:rFonts w:cstheme="minorHAnsi"/>
          <w:b/>
          <w:bCs/>
          <w:kern w:val="0"/>
          <w:sz w:val="24"/>
          <w:szCs w:val="24"/>
        </w:rPr>
        <w:t xml:space="preserve"> sposób i </w:t>
      </w:r>
      <w:r w:rsidR="00974E9F" w:rsidRPr="009B4505">
        <w:rPr>
          <w:rFonts w:cstheme="minorHAnsi"/>
          <w:b/>
          <w:bCs/>
          <w:kern w:val="0"/>
          <w:sz w:val="24"/>
          <w:szCs w:val="24"/>
        </w:rPr>
        <w:t>termin rozstrzygnięcia konkursu</w:t>
      </w:r>
      <w:r w:rsidR="009B4505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="00974E9F" w:rsidRPr="009B4505">
        <w:rPr>
          <w:rFonts w:cstheme="minorHAnsi"/>
          <w:b/>
          <w:bCs/>
          <w:kern w:val="0"/>
          <w:sz w:val="24"/>
          <w:szCs w:val="24"/>
        </w:rPr>
        <w:t>ofert</w:t>
      </w:r>
    </w:p>
    <w:p w14:paraId="715C980E" w14:textId="13BB278E" w:rsidR="00974E9F" w:rsidRDefault="000409F8" w:rsidP="004D0E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730586">
        <w:rPr>
          <w:rFonts w:cstheme="minorHAnsi"/>
          <w:kern w:val="0"/>
          <w:sz w:val="24"/>
          <w:szCs w:val="24"/>
        </w:rPr>
        <w:t xml:space="preserve">Czynności związane z przeprowadzeniem konkursu i wyłonieniem realizatora wykona </w:t>
      </w:r>
      <w:r w:rsidR="00730586" w:rsidRPr="00730586">
        <w:rPr>
          <w:rFonts w:cstheme="minorHAnsi"/>
          <w:kern w:val="0"/>
          <w:sz w:val="24"/>
          <w:szCs w:val="24"/>
        </w:rPr>
        <w:t>K</w:t>
      </w:r>
      <w:r w:rsidRPr="00730586">
        <w:rPr>
          <w:rFonts w:cstheme="minorHAnsi"/>
          <w:kern w:val="0"/>
          <w:sz w:val="24"/>
          <w:szCs w:val="24"/>
        </w:rPr>
        <w:t xml:space="preserve">omisja Konkursowa powołana </w:t>
      </w:r>
      <w:r w:rsidR="00904E83">
        <w:rPr>
          <w:rFonts w:cstheme="minorHAnsi"/>
          <w:kern w:val="0"/>
          <w:sz w:val="24"/>
          <w:szCs w:val="24"/>
        </w:rPr>
        <w:t>Zarządzeni</w:t>
      </w:r>
      <w:r w:rsidRPr="00730586">
        <w:rPr>
          <w:rFonts w:cstheme="minorHAnsi"/>
          <w:kern w:val="0"/>
          <w:sz w:val="24"/>
          <w:szCs w:val="24"/>
        </w:rPr>
        <w:t xml:space="preserve">em Wójta Gminy Lesznowola. </w:t>
      </w:r>
    </w:p>
    <w:p w14:paraId="45E1348B" w14:textId="78BA343F" w:rsidR="009053CD" w:rsidRPr="00A13415" w:rsidRDefault="009053CD" w:rsidP="004D0E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A13415">
        <w:rPr>
          <w:rFonts w:cstheme="minorHAnsi"/>
          <w:kern w:val="0"/>
          <w:sz w:val="24"/>
          <w:szCs w:val="24"/>
        </w:rPr>
        <w:t>Kryteria oceny ofert:</w:t>
      </w:r>
    </w:p>
    <w:p w14:paraId="53104212" w14:textId="04EAF2FC" w:rsidR="009053CD" w:rsidRDefault="009053CD" w:rsidP="004D0E3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Ocena formalna - oferta:</w:t>
      </w:r>
    </w:p>
    <w:p w14:paraId="5FA8017A" w14:textId="35DB6219" w:rsidR="001F71ED" w:rsidRPr="001F71ED" w:rsidRDefault="001F71ED" w:rsidP="001F71E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o</w:t>
      </w:r>
      <w:r w:rsidRPr="001F71ED">
        <w:rPr>
          <w:rFonts w:cstheme="minorHAnsi"/>
          <w:kern w:val="0"/>
          <w:sz w:val="24"/>
          <w:szCs w:val="24"/>
        </w:rPr>
        <w:t>ferta została złożona w terminie określonym w Ogłoszeniu</w:t>
      </w:r>
      <w:r>
        <w:rPr>
          <w:rFonts w:cstheme="minorHAnsi"/>
          <w:kern w:val="0"/>
          <w:sz w:val="24"/>
          <w:szCs w:val="24"/>
        </w:rPr>
        <w:t>,</w:t>
      </w:r>
    </w:p>
    <w:p w14:paraId="772838A8" w14:textId="3137D24D" w:rsidR="001F71ED" w:rsidRPr="001F71ED" w:rsidRDefault="001F71ED" w:rsidP="000A13B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kern w:val="0"/>
          <w:sz w:val="24"/>
          <w:szCs w:val="24"/>
        </w:rPr>
      </w:pPr>
      <w:r w:rsidRPr="001F71ED">
        <w:rPr>
          <w:rFonts w:cstheme="minorHAnsi"/>
          <w:kern w:val="0"/>
          <w:sz w:val="24"/>
          <w:szCs w:val="24"/>
        </w:rPr>
        <w:lastRenderedPageBreak/>
        <w:t>oferta została złożona w zamkniętej kopercie, opisanej zgodnie z wymaganiami określonymi w Ogłoszeniu</w:t>
      </w:r>
      <w:r>
        <w:rPr>
          <w:rFonts w:cstheme="minorHAnsi"/>
          <w:kern w:val="0"/>
          <w:sz w:val="24"/>
          <w:szCs w:val="24"/>
        </w:rPr>
        <w:t>,</w:t>
      </w:r>
    </w:p>
    <w:p w14:paraId="5D128E4C" w14:textId="1C10CD38" w:rsidR="001F71ED" w:rsidRPr="001F71ED" w:rsidRDefault="001F71ED" w:rsidP="001F71E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o</w:t>
      </w:r>
      <w:r w:rsidRPr="001F71ED">
        <w:rPr>
          <w:rFonts w:cstheme="minorHAnsi"/>
          <w:kern w:val="0"/>
          <w:sz w:val="24"/>
          <w:szCs w:val="24"/>
        </w:rPr>
        <w:t>ferta została złożona na formularzu stanowiącym załącznik Nr 1 do Ogłoszenia ogłaszającego konkurs</w:t>
      </w:r>
      <w:r>
        <w:rPr>
          <w:rFonts w:cstheme="minorHAnsi"/>
          <w:kern w:val="0"/>
          <w:sz w:val="24"/>
          <w:szCs w:val="24"/>
        </w:rPr>
        <w:t>,</w:t>
      </w:r>
    </w:p>
    <w:p w14:paraId="2BE9F0D2" w14:textId="684A740D" w:rsidR="001F71ED" w:rsidRPr="001F71ED" w:rsidRDefault="001F71ED" w:rsidP="001F71E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o</w:t>
      </w:r>
      <w:r w:rsidRPr="001F71ED">
        <w:rPr>
          <w:rFonts w:cstheme="minorHAnsi"/>
          <w:kern w:val="0"/>
          <w:sz w:val="24"/>
          <w:szCs w:val="24"/>
        </w:rPr>
        <w:t>fertę złożył podmiot uprawniony, zgodnie z ustawą o zdrowiu publicznym</w:t>
      </w:r>
      <w:r>
        <w:rPr>
          <w:rFonts w:cstheme="minorHAnsi"/>
          <w:kern w:val="0"/>
          <w:sz w:val="24"/>
          <w:szCs w:val="24"/>
        </w:rPr>
        <w:t>,</w:t>
      </w:r>
    </w:p>
    <w:p w14:paraId="17940455" w14:textId="7D3722E6" w:rsidR="001F71ED" w:rsidRPr="001F71ED" w:rsidRDefault="001F71ED" w:rsidP="009F057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kern w:val="0"/>
          <w:sz w:val="24"/>
          <w:szCs w:val="24"/>
        </w:rPr>
      </w:pPr>
      <w:r w:rsidRPr="001F71ED">
        <w:rPr>
          <w:rFonts w:cstheme="minorHAnsi"/>
          <w:kern w:val="0"/>
          <w:sz w:val="24"/>
          <w:szCs w:val="24"/>
        </w:rPr>
        <w:t xml:space="preserve">oferta została złożona w zakresie zadania ogłoszonego w konkursie, zgodnie </w:t>
      </w:r>
      <w:r>
        <w:rPr>
          <w:rFonts w:cstheme="minorHAnsi"/>
          <w:kern w:val="0"/>
          <w:sz w:val="24"/>
          <w:szCs w:val="24"/>
        </w:rPr>
        <w:br/>
      </w:r>
      <w:r w:rsidRPr="001F71ED">
        <w:rPr>
          <w:rFonts w:cstheme="minorHAnsi"/>
          <w:kern w:val="0"/>
          <w:sz w:val="24"/>
          <w:szCs w:val="24"/>
        </w:rPr>
        <w:t xml:space="preserve">z działalnością statutową </w:t>
      </w:r>
      <w:r w:rsidR="00B768B3">
        <w:rPr>
          <w:rFonts w:cstheme="minorHAnsi"/>
          <w:kern w:val="0"/>
          <w:sz w:val="24"/>
          <w:szCs w:val="24"/>
        </w:rPr>
        <w:t>Oferen</w:t>
      </w:r>
      <w:r w:rsidRPr="001F71ED">
        <w:rPr>
          <w:rFonts w:cstheme="minorHAnsi"/>
          <w:kern w:val="0"/>
          <w:sz w:val="24"/>
          <w:szCs w:val="24"/>
        </w:rPr>
        <w:t>ta, którego cele statutowe lub przedmiot działalności dotyczą spraw objętych zadaniami określonymi w art. 2 ustawy o zdrowiu publicznym z dnia 11 września 2015 r.,</w:t>
      </w:r>
    </w:p>
    <w:p w14:paraId="2476FD3C" w14:textId="72712321" w:rsidR="001F71ED" w:rsidRPr="001F71ED" w:rsidRDefault="001F71ED" w:rsidP="001F71E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w</w:t>
      </w:r>
      <w:r w:rsidRPr="001F71ED">
        <w:rPr>
          <w:rFonts w:cstheme="minorHAnsi"/>
          <w:kern w:val="0"/>
          <w:sz w:val="24"/>
          <w:szCs w:val="24"/>
        </w:rPr>
        <w:t>szystkie wymagane punkty oferty zostały wypełnione</w:t>
      </w:r>
      <w:r>
        <w:rPr>
          <w:rFonts w:cstheme="minorHAnsi"/>
          <w:kern w:val="0"/>
          <w:sz w:val="24"/>
          <w:szCs w:val="24"/>
        </w:rPr>
        <w:t>,</w:t>
      </w:r>
    </w:p>
    <w:p w14:paraId="03DD9DCC" w14:textId="3E448341" w:rsidR="001F71ED" w:rsidRPr="001F71ED" w:rsidRDefault="001F71ED" w:rsidP="001F71E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o</w:t>
      </w:r>
      <w:r w:rsidRPr="001F71ED">
        <w:rPr>
          <w:rFonts w:cstheme="minorHAnsi"/>
          <w:kern w:val="0"/>
          <w:sz w:val="24"/>
          <w:szCs w:val="24"/>
        </w:rPr>
        <w:t>ferta jest kompletna</w:t>
      </w:r>
      <w:r>
        <w:rPr>
          <w:rFonts w:cstheme="minorHAnsi"/>
          <w:kern w:val="0"/>
          <w:sz w:val="24"/>
          <w:szCs w:val="24"/>
        </w:rPr>
        <w:t>,</w:t>
      </w:r>
    </w:p>
    <w:p w14:paraId="30DFCCB2" w14:textId="5A548BCE" w:rsidR="001F71ED" w:rsidRPr="001F71ED" w:rsidRDefault="001F71ED" w:rsidP="001A6C4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kern w:val="0"/>
          <w:sz w:val="24"/>
          <w:szCs w:val="24"/>
        </w:rPr>
      </w:pPr>
      <w:r w:rsidRPr="001F71ED">
        <w:rPr>
          <w:rFonts w:cstheme="minorHAnsi"/>
          <w:kern w:val="0"/>
          <w:sz w:val="24"/>
          <w:szCs w:val="24"/>
        </w:rPr>
        <w:t xml:space="preserve">oferta została podpisana przez osoby do tego upoważnione – wymienione w KRS </w:t>
      </w:r>
      <w:r>
        <w:rPr>
          <w:rFonts w:cstheme="minorHAnsi"/>
          <w:kern w:val="0"/>
          <w:sz w:val="24"/>
          <w:szCs w:val="24"/>
        </w:rPr>
        <w:br/>
      </w:r>
      <w:r w:rsidRPr="001F71ED">
        <w:rPr>
          <w:rFonts w:cstheme="minorHAnsi"/>
          <w:kern w:val="0"/>
          <w:sz w:val="24"/>
          <w:szCs w:val="24"/>
        </w:rPr>
        <w:t>bądź w innym rejestrze lub których uprawnienia wynikają z załączonych</w:t>
      </w:r>
      <w:r>
        <w:rPr>
          <w:rFonts w:cstheme="minorHAnsi"/>
          <w:kern w:val="0"/>
          <w:sz w:val="24"/>
          <w:szCs w:val="24"/>
        </w:rPr>
        <w:t xml:space="preserve"> </w:t>
      </w:r>
      <w:r w:rsidRPr="001F71ED">
        <w:rPr>
          <w:rFonts w:cstheme="minorHAnsi"/>
          <w:kern w:val="0"/>
          <w:sz w:val="24"/>
          <w:szCs w:val="24"/>
        </w:rPr>
        <w:t>pełnomocnictw bądź innych dokumentów,</w:t>
      </w:r>
    </w:p>
    <w:p w14:paraId="3D36D4A6" w14:textId="69E30C4F" w:rsidR="009053CD" w:rsidRDefault="001F71ED" w:rsidP="001F71E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w</w:t>
      </w:r>
      <w:r w:rsidRPr="001F71ED">
        <w:rPr>
          <w:rFonts w:cstheme="minorHAnsi"/>
          <w:kern w:val="0"/>
          <w:sz w:val="24"/>
          <w:szCs w:val="24"/>
        </w:rPr>
        <w:t xml:space="preserve"> przypadku gdy </w:t>
      </w:r>
      <w:r w:rsidR="00B768B3">
        <w:rPr>
          <w:rFonts w:cstheme="minorHAnsi"/>
          <w:kern w:val="0"/>
          <w:sz w:val="24"/>
          <w:szCs w:val="24"/>
        </w:rPr>
        <w:t>Oferen</w:t>
      </w:r>
      <w:r w:rsidRPr="001F71ED">
        <w:rPr>
          <w:rFonts w:cstheme="minorHAnsi"/>
          <w:kern w:val="0"/>
          <w:sz w:val="24"/>
          <w:szCs w:val="24"/>
        </w:rPr>
        <w:t>t nie jest zarejestrowany w KRS – załączono potwierdzoną za zgodność z oryginałem kopię aktualnego wyciągu z innego rejestru lub ewidencji</w:t>
      </w:r>
      <w:r w:rsidR="000E1DE4">
        <w:rPr>
          <w:rFonts w:cstheme="minorHAnsi"/>
          <w:kern w:val="0"/>
          <w:sz w:val="24"/>
          <w:szCs w:val="24"/>
        </w:rPr>
        <w:t>;</w:t>
      </w:r>
    </w:p>
    <w:p w14:paraId="6F9DD486" w14:textId="649668FE" w:rsidR="000E1DE4" w:rsidRDefault="000E1DE4" w:rsidP="004D0E3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Ocena merytoryczna:</w:t>
      </w:r>
    </w:p>
    <w:p w14:paraId="286271C0" w14:textId="54DB35FC" w:rsidR="000E1DE4" w:rsidRDefault="000E1DE4" w:rsidP="004D0E3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możliwość realizacji zadania publicznego przez </w:t>
      </w:r>
      <w:r w:rsidR="00B768B3">
        <w:rPr>
          <w:rFonts w:cstheme="minorHAnsi"/>
          <w:kern w:val="0"/>
          <w:sz w:val="24"/>
          <w:szCs w:val="24"/>
        </w:rPr>
        <w:t>Oferen</w:t>
      </w:r>
      <w:r>
        <w:rPr>
          <w:rFonts w:cstheme="minorHAnsi"/>
          <w:kern w:val="0"/>
          <w:sz w:val="24"/>
          <w:szCs w:val="24"/>
        </w:rPr>
        <w:t>ta,</w:t>
      </w:r>
    </w:p>
    <w:p w14:paraId="05DC8666" w14:textId="7B87C864" w:rsidR="000E1DE4" w:rsidRDefault="000E1DE4" w:rsidP="004D0E3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kalkulacja kosztów realizacji zadania,</w:t>
      </w:r>
    </w:p>
    <w:p w14:paraId="67163D53" w14:textId="0B3BBE46" w:rsidR="000E1DE4" w:rsidRDefault="000E1DE4" w:rsidP="004D0E3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proponowana jakość wykonania zadania (kwalifikacje osób, przy udziale których zadanie będzie realizowane),</w:t>
      </w:r>
    </w:p>
    <w:p w14:paraId="155CD7C3" w14:textId="01ED636D" w:rsidR="000E1DE4" w:rsidRDefault="000E1DE4" w:rsidP="004D0E3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wkład </w:t>
      </w:r>
      <w:r w:rsidR="001F71ED">
        <w:rPr>
          <w:rFonts w:cstheme="minorHAnsi"/>
          <w:kern w:val="0"/>
          <w:sz w:val="24"/>
          <w:szCs w:val="24"/>
        </w:rPr>
        <w:t>własny</w:t>
      </w:r>
      <w:r>
        <w:rPr>
          <w:rFonts w:cstheme="minorHAnsi"/>
          <w:kern w:val="0"/>
          <w:sz w:val="24"/>
          <w:szCs w:val="24"/>
        </w:rPr>
        <w:t xml:space="preserve"> </w:t>
      </w:r>
      <w:r w:rsidR="00B768B3">
        <w:rPr>
          <w:rFonts w:cstheme="minorHAnsi"/>
          <w:kern w:val="0"/>
          <w:sz w:val="24"/>
          <w:szCs w:val="24"/>
        </w:rPr>
        <w:t>Oferen</w:t>
      </w:r>
      <w:r>
        <w:rPr>
          <w:rFonts w:cstheme="minorHAnsi"/>
          <w:kern w:val="0"/>
          <w:sz w:val="24"/>
          <w:szCs w:val="24"/>
        </w:rPr>
        <w:t>ta przewidziany do realizacji zadania</w:t>
      </w:r>
      <w:r w:rsidR="001F71ED">
        <w:rPr>
          <w:rFonts w:cstheme="minorHAnsi"/>
          <w:kern w:val="0"/>
          <w:sz w:val="24"/>
          <w:szCs w:val="24"/>
        </w:rPr>
        <w:t xml:space="preserve"> (rzeczowy, finansowy, osobowy),</w:t>
      </w:r>
    </w:p>
    <w:p w14:paraId="13F8F543" w14:textId="5208EBF3" w:rsidR="00C9460C" w:rsidRDefault="00C9460C" w:rsidP="004D0E3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dodatkowe badania, konsultacje edukacyjno-profilaktyczne,</w:t>
      </w:r>
    </w:p>
    <w:p w14:paraId="12A1E3DF" w14:textId="4516A171" w:rsidR="00C9460C" w:rsidRPr="000E1DE4" w:rsidRDefault="00C9460C" w:rsidP="004D0E3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dotychczasowa współpraca z samorządem (rzetelność, terminowość oraz sposób rozliczania środków), referencje i posiadane doświadczenie w realizacji tego typu zadań.</w:t>
      </w:r>
    </w:p>
    <w:p w14:paraId="57994B05" w14:textId="63918B6C" w:rsidR="00FA0F1A" w:rsidRPr="00FA0F1A" w:rsidRDefault="00B768B3" w:rsidP="004D0E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Oferen</w:t>
      </w:r>
      <w:r w:rsidR="00FA0F1A" w:rsidRPr="00FA0F1A">
        <w:rPr>
          <w:rFonts w:cstheme="minorHAnsi"/>
          <w:kern w:val="0"/>
          <w:sz w:val="24"/>
          <w:szCs w:val="24"/>
        </w:rPr>
        <w:t>ci mogą być proszeni o dodatkowe informacje i wyjaśnienia.</w:t>
      </w:r>
    </w:p>
    <w:p w14:paraId="78666ABE" w14:textId="04B49682" w:rsidR="00974E9F" w:rsidRDefault="00730586" w:rsidP="004D0E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730586">
        <w:rPr>
          <w:rFonts w:cstheme="minorHAnsi"/>
          <w:b/>
          <w:bCs/>
          <w:kern w:val="0"/>
          <w:sz w:val="24"/>
          <w:szCs w:val="24"/>
        </w:rPr>
        <w:t>Ostatecznego wyboru ofert</w:t>
      </w:r>
      <w:r w:rsidRPr="00730586">
        <w:rPr>
          <w:rFonts w:cstheme="minorHAnsi"/>
          <w:kern w:val="0"/>
          <w:sz w:val="24"/>
          <w:szCs w:val="24"/>
        </w:rPr>
        <w:t xml:space="preserve"> </w:t>
      </w:r>
      <w:r w:rsidR="00974E9F" w:rsidRPr="00730586">
        <w:rPr>
          <w:rFonts w:cstheme="minorHAnsi"/>
          <w:kern w:val="0"/>
          <w:sz w:val="24"/>
          <w:szCs w:val="24"/>
        </w:rPr>
        <w:t>wraz z decyzją o wysokości kwoty przyznanej dotacji</w:t>
      </w:r>
      <w:r w:rsidRPr="00730586">
        <w:rPr>
          <w:rFonts w:cstheme="minorHAnsi"/>
          <w:kern w:val="0"/>
          <w:sz w:val="24"/>
          <w:szCs w:val="24"/>
        </w:rPr>
        <w:t xml:space="preserve"> </w:t>
      </w:r>
      <w:r w:rsidR="00974E9F" w:rsidRPr="00730586">
        <w:rPr>
          <w:rFonts w:cstheme="minorHAnsi"/>
          <w:kern w:val="0"/>
          <w:sz w:val="24"/>
          <w:szCs w:val="24"/>
        </w:rPr>
        <w:t xml:space="preserve">dokonuje </w:t>
      </w:r>
      <w:r>
        <w:rPr>
          <w:rFonts w:cstheme="minorHAnsi"/>
          <w:kern w:val="0"/>
          <w:sz w:val="24"/>
          <w:szCs w:val="24"/>
        </w:rPr>
        <w:t>Wójt Gminy Lesznowola</w:t>
      </w:r>
      <w:r w:rsidR="00974E9F" w:rsidRPr="00730586">
        <w:rPr>
          <w:rFonts w:cstheme="minorHAnsi"/>
          <w:kern w:val="0"/>
          <w:sz w:val="24"/>
          <w:szCs w:val="24"/>
        </w:rPr>
        <w:t>.</w:t>
      </w:r>
      <w:r w:rsidRPr="00730586">
        <w:rPr>
          <w:rFonts w:cstheme="minorHAnsi"/>
          <w:kern w:val="0"/>
          <w:sz w:val="24"/>
          <w:szCs w:val="24"/>
        </w:rPr>
        <w:t xml:space="preserve"> </w:t>
      </w:r>
    </w:p>
    <w:p w14:paraId="22C79FC3" w14:textId="09837495" w:rsidR="00FA533A" w:rsidRPr="00FA533A" w:rsidRDefault="00904E83" w:rsidP="004D0E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b/>
          <w:bCs/>
          <w:kern w:val="0"/>
          <w:sz w:val="24"/>
          <w:szCs w:val="24"/>
        </w:rPr>
        <w:t>Ogłosz</w:t>
      </w:r>
      <w:r w:rsidR="00730586" w:rsidRPr="00FA533A">
        <w:rPr>
          <w:rFonts w:cstheme="minorHAnsi"/>
          <w:b/>
          <w:bCs/>
          <w:kern w:val="0"/>
          <w:sz w:val="24"/>
          <w:szCs w:val="24"/>
        </w:rPr>
        <w:t>enie</w:t>
      </w:r>
      <w:r w:rsidR="00730586" w:rsidRPr="00FA533A">
        <w:rPr>
          <w:rFonts w:cstheme="minorHAnsi"/>
          <w:kern w:val="0"/>
          <w:sz w:val="24"/>
          <w:szCs w:val="24"/>
        </w:rPr>
        <w:t xml:space="preserve"> </w:t>
      </w:r>
      <w:r w:rsidR="00FA533A" w:rsidRPr="00FA533A">
        <w:rPr>
          <w:rFonts w:cstheme="minorHAnsi"/>
          <w:b/>
          <w:bCs/>
          <w:kern w:val="0"/>
          <w:sz w:val="24"/>
          <w:szCs w:val="24"/>
        </w:rPr>
        <w:t>wyników konkursu</w:t>
      </w:r>
      <w:r w:rsidR="00FA533A" w:rsidRPr="00FA533A">
        <w:rPr>
          <w:rFonts w:cstheme="minorHAnsi"/>
          <w:kern w:val="0"/>
          <w:sz w:val="24"/>
          <w:szCs w:val="24"/>
        </w:rPr>
        <w:t xml:space="preserve"> </w:t>
      </w:r>
      <w:r w:rsidR="00FA533A" w:rsidRPr="009A75BB">
        <w:rPr>
          <w:rFonts w:cstheme="minorHAnsi"/>
          <w:b/>
          <w:bCs/>
          <w:kern w:val="0"/>
          <w:sz w:val="24"/>
          <w:szCs w:val="24"/>
        </w:rPr>
        <w:t xml:space="preserve">nastąpi nie później niż </w:t>
      </w:r>
      <w:r w:rsidR="009A75BB" w:rsidRPr="009A75BB">
        <w:rPr>
          <w:rFonts w:cstheme="minorHAnsi"/>
          <w:b/>
          <w:bCs/>
          <w:kern w:val="0"/>
          <w:sz w:val="24"/>
          <w:szCs w:val="24"/>
        </w:rPr>
        <w:t>d</w:t>
      </w:r>
      <w:r w:rsidR="00FA533A" w:rsidRPr="009A75BB">
        <w:rPr>
          <w:rFonts w:cstheme="minorHAnsi"/>
          <w:b/>
          <w:bCs/>
          <w:kern w:val="0"/>
          <w:sz w:val="24"/>
          <w:szCs w:val="24"/>
        </w:rPr>
        <w:t>ni</w:t>
      </w:r>
      <w:r w:rsidR="009A75BB" w:rsidRPr="009A75BB">
        <w:rPr>
          <w:rFonts w:cstheme="minorHAnsi"/>
          <w:b/>
          <w:bCs/>
          <w:kern w:val="0"/>
          <w:sz w:val="24"/>
          <w:szCs w:val="24"/>
        </w:rPr>
        <w:t>a</w:t>
      </w:r>
      <w:r w:rsidR="00FA533A" w:rsidRPr="009A75BB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="00960DC7">
        <w:rPr>
          <w:rFonts w:cstheme="minorHAnsi"/>
          <w:b/>
          <w:bCs/>
          <w:kern w:val="0"/>
          <w:sz w:val="24"/>
          <w:szCs w:val="24"/>
        </w:rPr>
        <w:t>23</w:t>
      </w:r>
      <w:r w:rsidR="009A75BB" w:rsidRPr="009A75BB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="00960DC7">
        <w:rPr>
          <w:rFonts w:cstheme="minorHAnsi"/>
          <w:b/>
          <w:bCs/>
          <w:kern w:val="0"/>
          <w:sz w:val="24"/>
          <w:szCs w:val="24"/>
        </w:rPr>
        <w:t>maja</w:t>
      </w:r>
      <w:r w:rsidR="009A75BB" w:rsidRPr="009A75BB">
        <w:rPr>
          <w:rFonts w:cstheme="minorHAnsi"/>
          <w:b/>
          <w:bCs/>
          <w:kern w:val="0"/>
          <w:sz w:val="24"/>
          <w:szCs w:val="24"/>
        </w:rPr>
        <w:t xml:space="preserve"> 202</w:t>
      </w:r>
      <w:r w:rsidR="00960DC7">
        <w:rPr>
          <w:rFonts w:cstheme="minorHAnsi"/>
          <w:b/>
          <w:bCs/>
          <w:kern w:val="0"/>
          <w:sz w:val="24"/>
          <w:szCs w:val="24"/>
        </w:rPr>
        <w:t>5</w:t>
      </w:r>
      <w:r w:rsidR="009A75BB" w:rsidRPr="009A75BB">
        <w:rPr>
          <w:rFonts w:cstheme="minorHAnsi"/>
          <w:b/>
          <w:bCs/>
          <w:kern w:val="0"/>
          <w:sz w:val="24"/>
          <w:szCs w:val="24"/>
        </w:rPr>
        <w:t xml:space="preserve"> r</w:t>
      </w:r>
      <w:r w:rsidR="00FA533A" w:rsidRPr="00FA533A">
        <w:rPr>
          <w:rFonts w:cstheme="minorHAnsi"/>
          <w:kern w:val="0"/>
          <w:sz w:val="24"/>
          <w:szCs w:val="24"/>
        </w:rPr>
        <w:t>. Wyniki konkursu zostaną zamieszczone:</w:t>
      </w:r>
    </w:p>
    <w:p w14:paraId="5F48C904" w14:textId="640B12BA" w:rsidR="00FA533A" w:rsidRPr="00FA533A" w:rsidRDefault="00FA533A" w:rsidP="004D0E3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FA533A">
        <w:rPr>
          <w:rFonts w:cstheme="minorHAnsi"/>
          <w:kern w:val="0"/>
          <w:sz w:val="24"/>
          <w:szCs w:val="24"/>
        </w:rPr>
        <w:t xml:space="preserve">w Biuletynie Informacji Publicznej Gminy Lesznowola: </w:t>
      </w:r>
      <w:hyperlink r:id="rId6" w:history="1">
        <w:r w:rsidRPr="00FA533A">
          <w:rPr>
            <w:rStyle w:val="Hipercze"/>
            <w:rFonts w:cstheme="minorHAnsi"/>
            <w:kern w:val="0"/>
            <w:sz w:val="24"/>
            <w:szCs w:val="24"/>
          </w:rPr>
          <w:t>www.lesznowola.pl</w:t>
        </w:r>
      </w:hyperlink>
      <w:r w:rsidRPr="00FA533A">
        <w:rPr>
          <w:rFonts w:cstheme="minorHAnsi"/>
          <w:kern w:val="0"/>
          <w:sz w:val="24"/>
          <w:szCs w:val="24"/>
        </w:rPr>
        <w:t xml:space="preserve"> </w:t>
      </w:r>
    </w:p>
    <w:p w14:paraId="06547BBE" w14:textId="23EE2903" w:rsidR="00FA533A" w:rsidRDefault="00FA533A" w:rsidP="004D0E3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FA533A">
        <w:rPr>
          <w:rFonts w:cstheme="minorHAnsi"/>
          <w:kern w:val="0"/>
          <w:sz w:val="24"/>
          <w:szCs w:val="24"/>
        </w:rPr>
        <w:t xml:space="preserve">na tablicy </w:t>
      </w:r>
      <w:r w:rsidR="00904E83">
        <w:rPr>
          <w:rFonts w:cstheme="minorHAnsi"/>
          <w:kern w:val="0"/>
          <w:sz w:val="24"/>
          <w:szCs w:val="24"/>
        </w:rPr>
        <w:t>Ogłosz</w:t>
      </w:r>
      <w:r w:rsidRPr="00FA533A">
        <w:rPr>
          <w:rFonts w:cstheme="minorHAnsi"/>
          <w:kern w:val="0"/>
          <w:sz w:val="24"/>
          <w:szCs w:val="24"/>
        </w:rPr>
        <w:t>eń Urzędu Gminy Lesznowola.</w:t>
      </w:r>
    </w:p>
    <w:p w14:paraId="13E59D51" w14:textId="289A2D65" w:rsidR="00FA533A" w:rsidRDefault="00FA533A" w:rsidP="004D0E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FA533A">
        <w:rPr>
          <w:rFonts w:cstheme="minorHAnsi"/>
          <w:b/>
          <w:bCs/>
          <w:kern w:val="0"/>
          <w:sz w:val="24"/>
          <w:szCs w:val="24"/>
        </w:rPr>
        <w:t>Konkurs może zostać odwołany</w:t>
      </w:r>
      <w:r w:rsidRPr="00FA533A">
        <w:rPr>
          <w:rFonts w:cstheme="minorHAnsi"/>
          <w:kern w:val="0"/>
          <w:sz w:val="24"/>
          <w:szCs w:val="24"/>
        </w:rPr>
        <w:t xml:space="preserve"> przed upływem terminu na złożenie ofert.</w:t>
      </w:r>
      <w:r>
        <w:rPr>
          <w:rFonts w:cstheme="minorHAnsi"/>
          <w:kern w:val="0"/>
          <w:sz w:val="24"/>
          <w:szCs w:val="24"/>
        </w:rPr>
        <w:t xml:space="preserve"> </w:t>
      </w:r>
      <w:r w:rsidRPr="00FA533A">
        <w:rPr>
          <w:rFonts w:cstheme="minorHAnsi"/>
          <w:kern w:val="0"/>
          <w:sz w:val="24"/>
          <w:szCs w:val="24"/>
        </w:rPr>
        <w:t>Terminy złożenia ofert i rozstrzygnięcia konkursu mogą zostać wydłużone.</w:t>
      </w:r>
    </w:p>
    <w:p w14:paraId="666A0157" w14:textId="1EDB9CC2" w:rsidR="00974E9F" w:rsidRDefault="00B768B3" w:rsidP="004D0E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b/>
          <w:bCs/>
          <w:kern w:val="0"/>
          <w:sz w:val="24"/>
          <w:szCs w:val="24"/>
        </w:rPr>
        <w:t>Oferen</w:t>
      </w:r>
      <w:r w:rsidR="00974E9F" w:rsidRPr="00FA533A">
        <w:rPr>
          <w:rFonts w:cstheme="minorHAnsi"/>
          <w:b/>
          <w:bCs/>
          <w:kern w:val="0"/>
          <w:sz w:val="24"/>
          <w:szCs w:val="24"/>
        </w:rPr>
        <w:t>t może odwołać się od rozstrzygnięcia konkursu</w:t>
      </w:r>
      <w:r w:rsidR="00974E9F" w:rsidRPr="00FA533A">
        <w:rPr>
          <w:rFonts w:cstheme="minorHAnsi"/>
          <w:kern w:val="0"/>
          <w:sz w:val="24"/>
          <w:szCs w:val="24"/>
        </w:rPr>
        <w:t>. Odwołania składa się</w:t>
      </w:r>
      <w:r w:rsidR="00FA533A">
        <w:rPr>
          <w:rFonts w:cstheme="minorHAnsi"/>
          <w:kern w:val="0"/>
          <w:sz w:val="24"/>
          <w:szCs w:val="24"/>
        </w:rPr>
        <w:t xml:space="preserve"> </w:t>
      </w:r>
      <w:r w:rsidR="00974E9F" w:rsidRPr="00FA533A">
        <w:rPr>
          <w:rFonts w:cstheme="minorHAnsi"/>
          <w:kern w:val="0"/>
          <w:sz w:val="24"/>
          <w:szCs w:val="24"/>
        </w:rPr>
        <w:t xml:space="preserve">w terminie 3 dni roboczych od dnia opublikowania w </w:t>
      </w:r>
      <w:r w:rsidR="00252495" w:rsidRPr="00FA533A">
        <w:rPr>
          <w:rFonts w:cstheme="minorHAnsi"/>
          <w:kern w:val="0"/>
          <w:sz w:val="24"/>
          <w:szCs w:val="24"/>
        </w:rPr>
        <w:t xml:space="preserve">BIP Gminy Lesznowola </w:t>
      </w:r>
      <w:r w:rsidR="00974E9F" w:rsidRPr="00FA533A">
        <w:rPr>
          <w:rFonts w:cstheme="minorHAnsi"/>
          <w:kern w:val="0"/>
          <w:sz w:val="24"/>
          <w:szCs w:val="24"/>
        </w:rPr>
        <w:t>rozstrzygnięcia konkursowego. Odwołania, w formie pisemnej,</w:t>
      </w:r>
      <w:r w:rsidR="00252495" w:rsidRPr="00FA533A">
        <w:rPr>
          <w:rFonts w:cstheme="minorHAnsi"/>
          <w:kern w:val="0"/>
          <w:sz w:val="24"/>
          <w:szCs w:val="24"/>
        </w:rPr>
        <w:t xml:space="preserve"> </w:t>
      </w:r>
      <w:r w:rsidR="00974E9F" w:rsidRPr="00FA533A">
        <w:rPr>
          <w:rFonts w:cstheme="minorHAnsi"/>
          <w:kern w:val="0"/>
          <w:sz w:val="24"/>
          <w:szCs w:val="24"/>
        </w:rPr>
        <w:t xml:space="preserve">składa się wyłącznie w </w:t>
      </w:r>
      <w:r w:rsidR="002B05AD" w:rsidRPr="00FA533A">
        <w:rPr>
          <w:rFonts w:cstheme="minorHAnsi"/>
          <w:kern w:val="0"/>
          <w:sz w:val="24"/>
          <w:szCs w:val="24"/>
        </w:rPr>
        <w:t>UG Lesznowola</w:t>
      </w:r>
      <w:r w:rsidR="00974E9F" w:rsidRPr="00FA533A">
        <w:rPr>
          <w:rFonts w:cstheme="minorHAnsi"/>
          <w:kern w:val="0"/>
          <w:sz w:val="24"/>
          <w:szCs w:val="24"/>
        </w:rPr>
        <w:t xml:space="preserve"> </w:t>
      </w:r>
      <w:r w:rsidR="00FA533A">
        <w:rPr>
          <w:rFonts w:cstheme="minorHAnsi"/>
          <w:kern w:val="0"/>
          <w:sz w:val="24"/>
          <w:szCs w:val="24"/>
        </w:rPr>
        <w:br/>
      </w:r>
      <w:r w:rsidR="00974E9F" w:rsidRPr="00FA533A">
        <w:rPr>
          <w:rFonts w:cstheme="minorHAnsi"/>
          <w:kern w:val="0"/>
          <w:sz w:val="24"/>
          <w:szCs w:val="24"/>
        </w:rPr>
        <w:t xml:space="preserve">w godzinach </w:t>
      </w:r>
      <w:r w:rsidR="002B05AD" w:rsidRPr="00FA533A">
        <w:rPr>
          <w:rFonts w:cstheme="minorHAnsi"/>
          <w:kern w:val="0"/>
          <w:sz w:val="24"/>
          <w:szCs w:val="24"/>
        </w:rPr>
        <w:t>urzędowania</w:t>
      </w:r>
      <w:r w:rsidR="00974E9F" w:rsidRPr="00FA533A">
        <w:rPr>
          <w:rFonts w:cstheme="minorHAnsi"/>
          <w:kern w:val="0"/>
          <w:sz w:val="24"/>
          <w:szCs w:val="24"/>
        </w:rPr>
        <w:t xml:space="preserve">. </w:t>
      </w:r>
      <w:r w:rsidR="00252495" w:rsidRPr="00FA533A">
        <w:rPr>
          <w:rFonts w:cstheme="minorHAnsi"/>
          <w:kern w:val="0"/>
          <w:sz w:val="24"/>
          <w:szCs w:val="24"/>
        </w:rPr>
        <w:t xml:space="preserve"> </w:t>
      </w:r>
      <w:r w:rsidR="00974E9F" w:rsidRPr="00FA533A">
        <w:rPr>
          <w:rFonts w:cstheme="minorHAnsi"/>
          <w:kern w:val="0"/>
          <w:sz w:val="24"/>
          <w:szCs w:val="24"/>
        </w:rPr>
        <w:t>Odwołania złożone w sposób</w:t>
      </w:r>
      <w:r w:rsidR="002B05AD" w:rsidRPr="00FA533A">
        <w:rPr>
          <w:rFonts w:cstheme="minorHAnsi"/>
          <w:kern w:val="0"/>
          <w:sz w:val="24"/>
          <w:szCs w:val="24"/>
        </w:rPr>
        <w:t xml:space="preserve"> </w:t>
      </w:r>
      <w:r w:rsidR="00974E9F" w:rsidRPr="00FA533A">
        <w:rPr>
          <w:rFonts w:cstheme="minorHAnsi"/>
          <w:kern w:val="0"/>
          <w:sz w:val="24"/>
          <w:szCs w:val="24"/>
        </w:rPr>
        <w:t xml:space="preserve">niezgodny z postanowieniami </w:t>
      </w:r>
      <w:r w:rsidR="00904E83">
        <w:rPr>
          <w:rFonts w:cstheme="minorHAnsi"/>
          <w:kern w:val="0"/>
          <w:sz w:val="24"/>
          <w:szCs w:val="24"/>
        </w:rPr>
        <w:t>Ogłosz</w:t>
      </w:r>
      <w:r w:rsidR="00974E9F" w:rsidRPr="00FA533A">
        <w:rPr>
          <w:rFonts w:cstheme="minorHAnsi"/>
          <w:kern w:val="0"/>
          <w:sz w:val="24"/>
          <w:szCs w:val="24"/>
        </w:rPr>
        <w:t>enia lub złożone po terminie nie będą rozpatrywane.</w:t>
      </w:r>
    </w:p>
    <w:p w14:paraId="3B6D8AB1" w14:textId="2E110FCC" w:rsidR="00974E9F" w:rsidRDefault="00974E9F" w:rsidP="004D0E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922BB0">
        <w:rPr>
          <w:rFonts w:cstheme="minorHAnsi"/>
          <w:kern w:val="0"/>
          <w:sz w:val="24"/>
          <w:szCs w:val="24"/>
        </w:rPr>
        <w:t>Rozpatrzenia odwołania dokonuje</w:t>
      </w:r>
      <w:r w:rsidRPr="00FA533A">
        <w:rPr>
          <w:rFonts w:cstheme="minorHAnsi"/>
          <w:kern w:val="0"/>
          <w:sz w:val="24"/>
          <w:szCs w:val="24"/>
        </w:rPr>
        <w:t xml:space="preserve"> </w:t>
      </w:r>
      <w:r w:rsidR="002B05AD" w:rsidRPr="00FA533A">
        <w:rPr>
          <w:rFonts w:cstheme="minorHAnsi"/>
          <w:kern w:val="0"/>
          <w:sz w:val="24"/>
          <w:szCs w:val="24"/>
        </w:rPr>
        <w:t>Wójt Gminy Lesznowola</w:t>
      </w:r>
      <w:r w:rsidRPr="00FA533A">
        <w:rPr>
          <w:rFonts w:cstheme="minorHAnsi"/>
          <w:kern w:val="0"/>
          <w:sz w:val="24"/>
          <w:szCs w:val="24"/>
        </w:rPr>
        <w:t xml:space="preserve">. </w:t>
      </w:r>
      <w:r w:rsidRPr="00922BB0">
        <w:rPr>
          <w:rFonts w:cstheme="minorHAnsi"/>
          <w:b/>
          <w:bCs/>
          <w:kern w:val="0"/>
          <w:sz w:val="24"/>
          <w:szCs w:val="24"/>
        </w:rPr>
        <w:t>Złożenie odwołania nie</w:t>
      </w:r>
      <w:r w:rsidR="00FA533A" w:rsidRPr="00922BB0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922BB0">
        <w:rPr>
          <w:rFonts w:cstheme="minorHAnsi"/>
          <w:b/>
          <w:bCs/>
          <w:kern w:val="0"/>
          <w:sz w:val="24"/>
          <w:szCs w:val="24"/>
        </w:rPr>
        <w:t>wstrzymuje procesu uzgadniania i zawierania umów dotacyjnych</w:t>
      </w:r>
      <w:r w:rsidRPr="00FA533A">
        <w:rPr>
          <w:rFonts w:cstheme="minorHAnsi"/>
          <w:kern w:val="0"/>
          <w:sz w:val="24"/>
          <w:szCs w:val="24"/>
        </w:rPr>
        <w:t>.</w:t>
      </w:r>
    </w:p>
    <w:p w14:paraId="1850BBD2" w14:textId="6CB9D4DF" w:rsidR="00C07136" w:rsidRPr="009A75BB" w:rsidRDefault="00B768B3" w:rsidP="004D0E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b/>
          <w:bCs/>
          <w:kern w:val="0"/>
          <w:sz w:val="24"/>
          <w:szCs w:val="24"/>
        </w:rPr>
        <w:t>Oferen</w:t>
      </w:r>
      <w:r w:rsidR="00C07136" w:rsidRPr="009A75BB">
        <w:rPr>
          <w:rFonts w:cstheme="minorHAnsi"/>
          <w:b/>
          <w:bCs/>
          <w:kern w:val="0"/>
          <w:sz w:val="24"/>
          <w:szCs w:val="24"/>
        </w:rPr>
        <w:t xml:space="preserve">t </w:t>
      </w:r>
      <w:r w:rsidR="007C188F" w:rsidRPr="009A75BB">
        <w:rPr>
          <w:rFonts w:cstheme="minorHAnsi"/>
          <w:b/>
          <w:bCs/>
          <w:kern w:val="0"/>
          <w:sz w:val="24"/>
          <w:szCs w:val="24"/>
        </w:rPr>
        <w:t xml:space="preserve">wybrany do realizacji zadania </w:t>
      </w:r>
      <w:r w:rsidR="00C07136" w:rsidRPr="009A75BB">
        <w:rPr>
          <w:rFonts w:cstheme="minorHAnsi"/>
          <w:b/>
          <w:bCs/>
          <w:kern w:val="0"/>
          <w:sz w:val="24"/>
          <w:szCs w:val="24"/>
        </w:rPr>
        <w:t xml:space="preserve">zobowiązany jest do zawarcia umowy do dnia </w:t>
      </w:r>
      <w:r w:rsidR="009A75BB">
        <w:rPr>
          <w:rFonts w:cstheme="minorHAnsi"/>
          <w:b/>
          <w:bCs/>
          <w:kern w:val="0"/>
          <w:sz w:val="24"/>
          <w:szCs w:val="24"/>
        </w:rPr>
        <w:br/>
      </w:r>
      <w:r w:rsidR="00960DC7">
        <w:rPr>
          <w:rFonts w:cstheme="minorHAnsi"/>
          <w:b/>
          <w:bCs/>
          <w:kern w:val="0"/>
          <w:sz w:val="24"/>
          <w:szCs w:val="24"/>
        </w:rPr>
        <w:t>30 maja</w:t>
      </w:r>
      <w:r w:rsidR="00C07136" w:rsidRPr="009A75BB">
        <w:rPr>
          <w:rFonts w:cstheme="minorHAnsi"/>
          <w:b/>
          <w:bCs/>
          <w:kern w:val="0"/>
          <w:sz w:val="24"/>
          <w:szCs w:val="24"/>
        </w:rPr>
        <w:t xml:space="preserve"> 202</w:t>
      </w:r>
      <w:r w:rsidR="00960DC7">
        <w:rPr>
          <w:rFonts w:cstheme="minorHAnsi"/>
          <w:b/>
          <w:bCs/>
          <w:kern w:val="0"/>
          <w:sz w:val="24"/>
          <w:szCs w:val="24"/>
        </w:rPr>
        <w:t>5</w:t>
      </w:r>
      <w:r w:rsidR="00C07136" w:rsidRPr="009A75BB">
        <w:rPr>
          <w:rFonts w:cstheme="minorHAnsi"/>
          <w:b/>
          <w:bCs/>
          <w:kern w:val="0"/>
          <w:sz w:val="24"/>
          <w:szCs w:val="24"/>
        </w:rPr>
        <w:t xml:space="preserve"> r.</w:t>
      </w:r>
    </w:p>
    <w:p w14:paraId="746E7B52" w14:textId="71C616E9" w:rsidR="00974E9F" w:rsidRPr="00FA533A" w:rsidRDefault="00974E9F" w:rsidP="004D0E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FA533A">
        <w:rPr>
          <w:rFonts w:cstheme="minorHAnsi"/>
          <w:kern w:val="0"/>
          <w:sz w:val="24"/>
          <w:szCs w:val="24"/>
        </w:rPr>
        <w:t>Konkurs może zostać unieważniony w przypadku, gdy:</w:t>
      </w:r>
    </w:p>
    <w:p w14:paraId="4D7DDC85" w14:textId="17BFF878" w:rsidR="00974E9F" w:rsidRPr="00FA533A" w:rsidRDefault="00974E9F" w:rsidP="004D0E3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FA533A">
        <w:rPr>
          <w:rFonts w:cstheme="minorHAnsi"/>
          <w:kern w:val="0"/>
          <w:sz w:val="24"/>
          <w:szCs w:val="24"/>
        </w:rPr>
        <w:t>nie zostanie złożona żadna oferta</w:t>
      </w:r>
      <w:r w:rsidR="00673873">
        <w:rPr>
          <w:rFonts w:cstheme="minorHAnsi"/>
          <w:kern w:val="0"/>
          <w:sz w:val="24"/>
          <w:szCs w:val="24"/>
        </w:rPr>
        <w:t>;</w:t>
      </w:r>
    </w:p>
    <w:p w14:paraId="7081AB29" w14:textId="4578F81D" w:rsidR="00974E9F" w:rsidRPr="00FA533A" w:rsidRDefault="00974E9F" w:rsidP="004D0E3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FA533A">
        <w:rPr>
          <w:rFonts w:cstheme="minorHAnsi"/>
          <w:kern w:val="0"/>
          <w:sz w:val="24"/>
          <w:szCs w:val="24"/>
        </w:rPr>
        <w:lastRenderedPageBreak/>
        <w:t xml:space="preserve">żadna ze złożonych ofert nie będzie spełniać wymogów zawartych w </w:t>
      </w:r>
      <w:r w:rsidR="00904E83">
        <w:rPr>
          <w:rFonts w:cstheme="minorHAnsi"/>
          <w:kern w:val="0"/>
          <w:sz w:val="24"/>
          <w:szCs w:val="24"/>
        </w:rPr>
        <w:t>Ogłosz</w:t>
      </w:r>
      <w:r w:rsidRPr="00FA533A">
        <w:rPr>
          <w:rFonts w:cstheme="minorHAnsi"/>
          <w:kern w:val="0"/>
          <w:sz w:val="24"/>
          <w:szCs w:val="24"/>
        </w:rPr>
        <w:t>eniu.</w:t>
      </w:r>
    </w:p>
    <w:p w14:paraId="5A6DA13D" w14:textId="77777777" w:rsidR="00922BB0" w:rsidRDefault="00922BB0" w:rsidP="00974E9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4820F8F8" w14:textId="19F0A9BC" w:rsidR="00922BB0" w:rsidRDefault="003A6155" w:rsidP="003A615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3A6155">
        <w:rPr>
          <w:rFonts w:cstheme="minorHAnsi"/>
          <w:b/>
          <w:bCs/>
          <w:kern w:val="0"/>
          <w:sz w:val="24"/>
          <w:szCs w:val="24"/>
        </w:rPr>
        <w:t>Szczegółowe i ostateczne warunki realizacji zadania</w:t>
      </w:r>
    </w:p>
    <w:p w14:paraId="1B2E2D1B" w14:textId="63E8471E" w:rsidR="003A6155" w:rsidRDefault="003A6155" w:rsidP="003A61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3A6155">
        <w:rPr>
          <w:rFonts w:cstheme="minorHAnsi"/>
          <w:kern w:val="0"/>
          <w:sz w:val="24"/>
          <w:szCs w:val="24"/>
        </w:rPr>
        <w:t>Szczegółowe i ostateczne warunki realizacji zadania zostaną uregulowane w umowie zawartej pomiędzy Gminą Lesznowola a wyłonionym w drodze konkursu Wykonawcą.</w:t>
      </w:r>
    </w:p>
    <w:p w14:paraId="4C130D24" w14:textId="77777777" w:rsidR="003A6155" w:rsidRPr="003A6155" w:rsidRDefault="003A6155" w:rsidP="003A61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45C0E765" w14:textId="33FC1C4F" w:rsidR="00974E9F" w:rsidRPr="003A6155" w:rsidRDefault="00974E9F" w:rsidP="00974E9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3A6155">
        <w:rPr>
          <w:rFonts w:cstheme="minorHAnsi"/>
          <w:b/>
          <w:bCs/>
          <w:kern w:val="0"/>
          <w:sz w:val="24"/>
          <w:szCs w:val="24"/>
        </w:rPr>
        <w:t>Informacje dodatkowe</w:t>
      </w:r>
    </w:p>
    <w:p w14:paraId="7A10FF44" w14:textId="17FD9CCD" w:rsidR="001C2E39" w:rsidRDefault="00EB5412" w:rsidP="001C2E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Osobą upoważnioną d</w:t>
      </w:r>
      <w:r w:rsidR="001C2E39">
        <w:rPr>
          <w:rFonts w:cstheme="minorHAnsi"/>
          <w:kern w:val="0"/>
          <w:sz w:val="24"/>
          <w:szCs w:val="24"/>
        </w:rPr>
        <w:t xml:space="preserve">o kontaktu z </w:t>
      </w:r>
      <w:r w:rsidR="00B768B3">
        <w:rPr>
          <w:rFonts w:cstheme="minorHAnsi"/>
          <w:kern w:val="0"/>
          <w:sz w:val="24"/>
          <w:szCs w:val="24"/>
        </w:rPr>
        <w:t>Oferen</w:t>
      </w:r>
      <w:r w:rsidR="001C2E39">
        <w:rPr>
          <w:rFonts w:cstheme="minorHAnsi"/>
          <w:kern w:val="0"/>
          <w:sz w:val="24"/>
          <w:szCs w:val="24"/>
        </w:rPr>
        <w:t xml:space="preserve">tami </w:t>
      </w:r>
      <w:r>
        <w:rPr>
          <w:rFonts w:cstheme="minorHAnsi"/>
          <w:kern w:val="0"/>
          <w:sz w:val="24"/>
          <w:szCs w:val="24"/>
        </w:rPr>
        <w:t xml:space="preserve">jest </w:t>
      </w:r>
      <w:r w:rsidR="001C2E39">
        <w:rPr>
          <w:rFonts w:cstheme="minorHAnsi"/>
          <w:kern w:val="0"/>
          <w:sz w:val="24"/>
          <w:szCs w:val="24"/>
        </w:rPr>
        <w:t>pracowni</w:t>
      </w:r>
      <w:r>
        <w:rPr>
          <w:rFonts w:cstheme="minorHAnsi"/>
          <w:kern w:val="0"/>
          <w:sz w:val="24"/>
          <w:szCs w:val="24"/>
        </w:rPr>
        <w:t>k</w:t>
      </w:r>
      <w:r w:rsidR="001C2E39">
        <w:rPr>
          <w:rFonts w:cstheme="minorHAnsi"/>
          <w:kern w:val="0"/>
          <w:sz w:val="24"/>
          <w:szCs w:val="24"/>
        </w:rPr>
        <w:t xml:space="preserve"> Referatu </w:t>
      </w:r>
      <w:r w:rsidR="001C2E39" w:rsidRPr="001C2E39">
        <w:rPr>
          <w:rFonts w:cstheme="minorHAnsi"/>
          <w:kern w:val="0"/>
          <w:sz w:val="24"/>
          <w:szCs w:val="24"/>
        </w:rPr>
        <w:t xml:space="preserve">Innowacji, Rozwoju </w:t>
      </w:r>
      <w:r w:rsidR="00BE5295">
        <w:rPr>
          <w:rFonts w:cstheme="minorHAnsi"/>
          <w:kern w:val="0"/>
          <w:sz w:val="24"/>
          <w:szCs w:val="24"/>
        </w:rPr>
        <w:br/>
      </w:r>
      <w:r w:rsidR="001C2E39" w:rsidRPr="001C2E39">
        <w:rPr>
          <w:rFonts w:cstheme="minorHAnsi"/>
          <w:kern w:val="0"/>
          <w:sz w:val="24"/>
          <w:szCs w:val="24"/>
        </w:rPr>
        <w:t xml:space="preserve">i </w:t>
      </w:r>
      <w:r w:rsidR="001C2E39">
        <w:rPr>
          <w:rFonts w:cstheme="minorHAnsi"/>
          <w:kern w:val="0"/>
          <w:sz w:val="24"/>
          <w:szCs w:val="24"/>
        </w:rPr>
        <w:t>F</w:t>
      </w:r>
      <w:r w:rsidR="001C2E39" w:rsidRPr="001C2E39">
        <w:rPr>
          <w:rFonts w:cstheme="minorHAnsi"/>
          <w:kern w:val="0"/>
          <w:sz w:val="24"/>
          <w:szCs w:val="24"/>
        </w:rPr>
        <w:t>unduszy Zewnętrznych Urzędu Gminy Lesznowola</w:t>
      </w:r>
      <w:r w:rsidR="001C2E39">
        <w:rPr>
          <w:rFonts w:cstheme="minorHAnsi"/>
          <w:kern w:val="0"/>
          <w:sz w:val="24"/>
          <w:szCs w:val="24"/>
        </w:rPr>
        <w:t xml:space="preserve"> </w:t>
      </w:r>
      <w:r>
        <w:rPr>
          <w:rFonts w:cstheme="minorHAnsi"/>
          <w:kern w:val="0"/>
          <w:sz w:val="24"/>
          <w:szCs w:val="24"/>
        </w:rPr>
        <w:t xml:space="preserve">Elżbieta </w:t>
      </w:r>
      <w:r w:rsidR="00B25456">
        <w:rPr>
          <w:rFonts w:cstheme="minorHAnsi"/>
          <w:kern w:val="0"/>
          <w:sz w:val="24"/>
          <w:szCs w:val="24"/>
        </w:rPr>
        <w:t>Danelczyk</w:t>
      </w:r>
      <w:r>
        <w:rPr>
          <w:rFonts w:cstheme="minorHAnsi"/>
          <w:kern w:val="0"/>
          <w:sz w:val="24"/>
          <w:szCs w:val="24"/>
        </w:rPr>
        <w:t xml:space="preserve"> </w:t>
      </w:r>
      <w:r w:rsidR="001C2E39">
        <w:rPr>
          <w:rFonts w:cstheme="minorHAnsi"/>
          <w:kern w:val="0"/>
          <w:sz w:val="24"/>
          <w:szCs w:val="24"/>
        </w:rPr>
        <w:t xml:space="preserve">tel.: (22) 708-91-96, e-mail: </w:t>
      </w:r>
      <w:hyperlink r:id="rId7" w:history="1">
        <w:r w:rsidR="001C2E39" w:rsidRPr="00862EE7">
          <w:rPr>
            <w:rStyle w:val="Hipercze"/>
            <w:rFonts w:cstheme="minorHAnsi"/>
            <w:kern w:val="0"/>
            <w:sz w:val="24"/>
            <w:szCs w:val="24"/>
          </w:rPr>
          <w:t>zdrowie@lesznowola.pl</w:t>
        </w:r>
      </w:hyperlink>
      <w:r w:rsidR="001C2E39">
        <w:rPr>
          <w:rFonts w:cstheme="minorHAnsi"/>
          <w:kern w:val="0"/>
          <w:sz w:val="24"/>
          <w:szCs w:val="24"/>
        </w:rPr>
        <w:t xml:space="preserve"> </w:t>
      </w:r>
    </w:p>
    <w:p w14:paraId="7B2CA26D" w14:textId="77777777" w:rsidR="00EB5412" w:rsidRPr="00EB5412" w:rsidRDefault="00EB5412" w:rsidP="00EB541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4"/>
          <w:szCs w:val="24"/>
        </w:rPr>
      </w:pPr>
    </w:p>
    <w:sectPr w:rsidR="00EB5412" w:rsidRPr="00EB5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334A"/>
    <w:multiLevelType w:val="multilevel"/>
    <w:tmpl w:val="33E659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7" w:hanging="963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758" w:hanging="136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265B3"/>
    <w:multiLevelType w:val="hybridMultilevel"/>
    <w:tmpl w:val="A96C0F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24D59"/>
    <w:multiLevelType w:val="hybridMultilevel"/>
    <w:tmpl w:val="4BC08B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93B45"/>
    <w:multiLevelType w:val="hybridMultilevel"/>
    <w:tmpl w:val="23C6E88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CB22B6D"/>
    <w:multiLevelType w:val="hybridMultilevel"/>
    <w:tmpl w:val="5950D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941EA"/>
    <w:multiLevelType w:val="hybridMultilevel"/>
    <w:tmpl w:val="E9DA1094"/>
    <w:lvl w:ilvl="0" w:tplc="7B3E571C">
      <w:start w:val="5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F10E8"/>
    <w:multiLevelType w:val="hybridMultilevel"/>
    <w:tmpl w:val="7F905B0A"/>
    <w:lvl w:ilvl="0" w:tplc="E6F0325C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47A3589"/>
    <w:multiLevelType w:val="hybridMultilevel"/>
    <w:tmpl w:val="EB26D536"/>
    <w:lvl w:ilvl="0" w:tplc="246E0FFA">
      <w:start w:val="6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33880"/>
    <w:multiLevelType w:val="hybridMultilevel"/>
    <w:tmpl w:val="41C8FCD6"/>
    <w:lvl w:ilvl="0" w:tplc="381272E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1958A0"/>
    <w:multiLevelType w:val="hybridMultilevel"/>
    <w:tmpl w:val="6434BD9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2774F0"/>
    <w:multiLevelType w:val="hybridMultilevel"/>
    <w:tmpl w:val="C1ECF83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846499A"/>
    <w:multiLevelType w:val="hybridMultilevel"/>
    <w:tmpl w:val="C2AE37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4E4B9B"/>
    <w:multiLevelType w:val="hybridMultilevel"/>
    <w:tmpl w:val="B90C7A98"/>
    <w:lvl w:ilvl="0" w:tplc="A90004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C826F7"/>
    <w:multiLevelType w:val="hybridMultilevel"/>
    <w:tmpl w:val="0D32A434"/>
    <w:lvl w:ilvl="0" w:tplc="FFFFFFFF">
      <w:start w:val="1"/>
      <w:numFmt w:val="decimal"/>
      <w:lvlText w:val="%1)"/>
      <w:lvlJc w:val="left"/>
      <w:pPr>
        <w:ind w:left="89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26480"/>
    <w:multiLevelType w:val="hybridMultilevel"/>
    <w:tmpl w:val="2A2E9206"/>
    <w:lvl w:ilvl="0" w:tplc="96D85B92">
      <w:start w:val="1"/>
      <w:numFmt w:val="upperRoman"/>
      <w:lvlText w:val="%1."/>
      <w:lvlJc w:val="right"/>
      <w:pPr>
        <w:ind w:left="36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5E12FD"/>
    <w:multiLevelType w:val="hybridMultilevel"/>
    <w:tmpl w:val="4210D0AE"/>
    <w:lvl w:ilvl="0" w:tplc="82F0D95C">
      <w:start w:val="1"/>
      <w:numFmt w:val="decimal"/>
      <w:lvlText w:val="%1)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6" w15:restartNumberingAfterBreak="0">
    <w:nsid w:val="494E6BDB"/>
    <w:multiLevelType w:val="hybridMultilevel"/>
    <w:tmpl w:val="07129C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5C7A53"/>
    <w:multiLevelType w:val="hybridMultilevel"/>
    <w:tmpl w:val="4B94E7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9E42FD"/>
    <w:multiLevelType w:val="hybridMultilevel"/>
    <w:tmpl w:val="306A9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27187"/>
    <w:multiLevelType w:val="hybridMultilevel"/>
    <w:tmpl w:val="B13CFAE6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0" w15:restartNumberingAfterBreak="0">
    <w:nsid w:val="6B5E3C87"/>
    <w:multiLevelType w:val="hybridMultilevel"/>
    <w:tmpl w:val="9C46C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333DD3"/>
    <w:multiLevelType w:val="hybridMultilevel"/>
    <w:tmpl w:val="A0B84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066E0"/>
    <w:multiLevelType w:val="multilevel"/>
    <w:tmpl w:val="97B6A8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7" w:hanging="963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758" w:hanging="136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E043AD2"/>
    <w:multiLevelType w:val="hybridMultilevel"/>
    <w:tmpl w:val="0D32A434"/>
    <w:lvl w:ilvl="0" w:tplc="A0FA2CEA">
      <w:start w:val="1"/>
      <w:numFmt w:val="decimal"/>
      <w:lvlText w:val="%1)"/>
      <w:lvlJc w:val="left"/>
      <w:pPr>
        <w:ind w:left="89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A4909"/>
    <w:multiLevelType w:val="hybridMultilevel"/>
    <w:tmpl w:val="4B1019F2"/>
    <w:lvl w:ilvl="0" w:tplc="9EAA4A12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60268254">
    <w:abstractNumId w:val="14"/>
  </w:num>
  <w:num w:numId="2" w16cid:durableId="1552810927">
    <w:abstractNumId w:val="22"/>
  </w:num>
  <w:num w:numId="3" w16cid:durableId="895552734">
    <w:abstractNumId w:val="16"/>
  </w:num>
  <w:num w:numId="4" w16cid:durableId="2039813820">
    <w:abstractNumId w:val="19"/>
  </w:num>
  <w:num w:numId="5" w16cid:durableId="945309609">
    <w:abstractNumId w:val="20"/>
  </w:num>
  <w:num w:numId="6" w16cid:durableId="735204777">
    <w:abstractNumId w:val="1"/>
  </w:num>
  <w:num w:numId="7" w16cid:durableId="886718364">
    <w:abstractNumId w:val="4"/>
  </w:num>
  <w:num w:numId="8" w16cid:durableId="264115648">
    <w:abstractNumId w:val="2"/>
  </w:num>
  <w:num w:numId="9" w16cid:durableId="445319752">
    <w:abstractNumId w:val="5"/>
  </w:num>
  <w:num w:numId="10" w16cid:durableId="795754320">
    <w:abstractNumId w:val="7"/>
  </w:num>
  <w:num w:numId="11" w16cid:durableId="1469441">
    <w:abstractNumId w:val="10"/>
  </w:num>
  <w:num w:numId="12" w16cid:durableId="1331761288">
    <w:abstractNumId w:val="12"/>
  </w:num>
  <w:num w:numId="13" w16cid:durableId="1457679902">
    <w:abstractNumId w:val="18"/>
  </w:num>
  <w:num w:numId="14" w16cid:durableId="44840375">
    <w:abstractNumId w:val="21"/>
  </w:num>
  <w:num w:numId="15" w16cid:durableId="244998659">
    <w:abstractNumId w:val="17"/>
  </w:num>
  <w:num w:numId="16" w16cid:durableId="1756780824">
    <w:abstractNumId w:val="9"/>
  </w:num>
  <w:num w:numId="17" w16cid:durableId="576864630">
    <w:abstractNumId w:val="3"/>
  </w:num>
  <w:num w:numId="18" w16cid:durableId="1279794117">
    <w:abstractNumId w:val="6"/>
  </w:num>
  <w:num w:numId="19" w16cid:durableId="1655141204">
    <w:abstractNumId w:val="11"/>
  </w:num>
  <w:num w:numId="20" w16cid:durableId="443619175">
    <w:abstractNumId w:val="8"/>
  </w:num>
  <w:num w:numId="21" w16cid:durableId="408386588">
    <w:abstractNumId w:val="24"/>
  </w:num>
  <w:num w:numId="22" w16cid:durableId="1113013630">
    <w:abstractNumId w:val="15"/>
  </w:num>
  <w:num w:numId="23" w16cid:durableId="127207080">
    <w:abstractNumId w:val="23"/>
  </w:num>
  <w:num w:numId="24" w16cid:durableId="610866417">
    <w:abstractNumId w:val="0"/>
  </w:num>
  <w:num w:numId="25" w16cid:durableId="8946787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43"/>
    <w:rsid w:val="00011723"/>
    <w:rsid w:val="0001202E"/>
    <w:rsid w:val="00032C55"/>
    <w:rsid w:val="000409F8"/>
    <w:rsid w:val="00057E4C"/>
    <w:rsid w:val="0006010D"/>
    <w:rsid w:val="0008404E"/>
    <w:rsid w:val="000A2B1B"/>
    <w:rsid w:val="000A2FA7"/>
    <w:rsid w:val="000E1DE4"/>
    <w:rsid w:val="00110983"/>
    <w:rsid w:val="00114523"/>
    <w:rsid w:val="001303B6"/>
    <w:rsid w:val="001343ED"/>
    <w:rsid w:val="001739CB"/>
    <w:rsid w:val="001A2AB2"/>
    <w:rsid w:val="001B137B"/>
    <w:rsid w:val="001C134B"/>
    <w:rsid w:val="001C29E8"/>
    <w:rsid w:val="001C2E39"/>
    <w:rsid w:val="001C7EB1"/>
    <w:rsid w:val="001D3389"/>
    <w:rsid w:val="001E5D64"/>
    <w:rsid w:val="001F71ED"/>
    <w:rsid w:val="0020055F"/>
    <w:rsid w:val="00221ACE"/>
    <w:rsid w:val="00232E47"/>
    <w:rsid w:val="00252495"/>
    <w:rsid w:val="002673FD"/>
    <w:rsid w:val="00286252"/>
    <w:rsid w:val="002A0909"/>
    <w:rsid w:val="002A5DD0"/>
    <w:rsid w:val="002B05AD"/>
    <w:rsid w:val="002B58F7"/>
    <w:rsid w:val="002D7F52"/>
    <w:rsid w:val="002E68F4"/>
    <w:rsid w:val="00301C04"/>
    <w:rsid w:val="0030627E"/>
    <w:rsid w:val="00324190"/>
    <w:rsid w:val="00343A63"/>
    <w:rsid w:val="003551E4"/>
    <w:rsid w:val="0035691A"/>
    <w:rsid w:val="00366227"/>
    <w:rsid w:val="00382E3E"/>
    <w:rsid w:val="00384401"/>
    <w:rsid w:val="00396871"/>
    <w:rsid w:val="003A6155"/>
    <w:rsid w:val="003D38B3"/>
    <w:rsid w:val="003E1215"/>
    <w:rsid w:val="003E1F2A"/>
    <w:rsid w:val="003F2192"/>
    <w:rsid w:val="003F370B"/>
    <w:rsid w:val="004112B4"/>
    <w:rsid w:val="004360D6"/>
    <w:rsid w:val="00441914"/>
    <w:rsid w:val="00443F07"/>
    <w:rsid w:val="00497A48"/>
    <w:rsid w:val="004B0E48"/>
    <w:rsid w:val="004B1F01"/>
    <w:rsid w:val="004C38EF"/>
    <w:rsid w:val="004D0E37"/>
    <w:rsid w:val="004D3A50"/>
    <w:rsid w:val="00500F8E"/>
    <w:rsid w:val="00507C93"/>
    <w:rsid w:val="005124AC"/>
    <w:rsid w:val="00561A21"/>
    <w:rsid w:val="005A76F0"/>
    <w:rsid w:val="005C16AC"/>
    <w:rsid w:val="005E1FB1"/>
    <w:rsid w:val="00600CE4"/>
    <w:rsid w:val="006112F0"/>
    <w:rsid w:val="0061763C"/>
    <w:rsid w:val="00620710"/>
    <w:rsid w:val="00627BB0"/>
    <w:rsid w:val="00637152"/>
    <w:rsid w:val="00637266"/>
    <w:rsid w:val="00646A20"/>
    <w:rsid w:val="006573D5"/>
    <w:rsid w:val="006719A8"/>
    <w:rsid w:val="00673873"/>
    <w:rsid w:val="00680C74"/>
    <w:rsid w:val="006C3024"/>
    <w:rsid w:val="006E1BFC"/>
    <w:rsid w:val="006E5043"/>
    <w:rsid w:val="00730586"/>
    <w:rsid w:val="00737ED7"/>
    <w:rsid w:val="0075535F"/>
    <w:rsid w:val="00762506"/>
    <w:rsid w:val="00765A7D"/>
    <w:rsid w:val="00775D71"/>
    <w:rsid w:val="0078387E"/>
    <w:rsid w:val="00796D19"/>
    <w:rsid w:val="007B1C6A"/>
    <w:rsid w:val="007C188F"/>
    <w:rsid w:val="00827C9F"/>
    <w:rsid w:val="00832997"/>
    <w:rsid w:val="00833D7F"/>
    <w:rsid w:val="0086200B"/>
    <w:rsid w:val="0087435E"/>
    <w:rsid w:val="00882D57"/>
    <w:rsid w:val="00904E83"/>
    <w:rsid w:val="009053CD"/>
    <w:rsid w:val="0091293D"/>
    <w:rsid w:val="00922BB0"/>
    <w:rsid w:val="0094383A"/>
    <w:rsid w:val="00957D19"/>
    <w:rsid w:val="00960364"/>
    <w:rsid w:val="00960DC7"/>
    <w:rsid w:val="00963342"/>
    <w:rsid w:val="00974E9F"/>
    <w:rsid w:val="009A75BB"/>
    <w:rsid w:val="009B4505"/>
    <w:rsid w:val="009E7DCE"/>
    <w:rsid w:val="00A13415"/>
    <w:rsid w:val="00A23268"/>
    <w:rsid w:val="00A347E5"/>
    <w:rsid w:val="00A43047"/>
    <w:rsid w:val="00A51890"/>
    <w:rsid w:val="00A5595F"/>
    <w:rsid w:val="00A55E57"/>
    <w:rsid w:val="00A76BFE"/>
    <w:rsid w:val="00AD6D5C"/>
    <w:rsid w:val="00AE466A"/>
    <w:rsid w:val="00AF42BD"/>
    <w:rsid w:val="00B22C54"/>
    <w:rsid w:val="00B25456"/>
    <w:rsid w:val="00B3284B"/>
    <w:rsid w:val="00B455B1"/>
    <w:rsid w:val="00B63664"/>
    <w:rsid w:val="00B768B3"/>
    <w:rsid w:val="00BA6A5A"/>
    <w:rsid w:val="00BE5036"/>
    <w:rsid w:val="00BE5295"/>
    <w:rsid w:val="00BF2750"/>
    <w:rsid w:val="00C07136"/>
    <w:rsid w:val="00C16759"/>
    <w:rsid w:val="00C16E41"/>
    <w:rsid w:val="00C21EE2"/>
    <w:rsid w:val="00C33710"/>
    <w:rsid w:val="00C50978"/>
    <w:rsid w:val="00C53F57"/>
    <w:rsid w:val="00C874B1"/>
    <w:rsid w:val="00C9460C"/>
    <w:rsid w:val="00C95565"/>
    <w:rsid w:val="00CA6EAB"/>
    <w:rsid w:val="00CB2C25"/>
    <w:rsid w:val="00CC00DE"/>
    <w:rsid w:val="00CE0B3B"/>
    <w:rsid w:val="00CF3F24"/>
    <w:rsid w:val="00D2402D"/>
    <w:rsid w:val="00D26F3B"/>
    <w:rsid w:val="00D34EB9"/>
    <w:rsid w:val="00D4487E"/>
    <w:rsid w:val="00D607CC"/>
    <w:rsid w:val="00D95FD7"/>
    <w:rsid w:val="00D970B3"/>
    <w:rsid w:val="00DC71FB"/>
    <w:rsid w:val="00DF54E3"/>
    <w:rsid w:val="00E373D4"/>
    <w:rsid w:val="00E61754"/>
    <w:rsid w:val="00E75789"/>
    <w:rsid w:val="00E85910"/>
    <w:rsid w:val="00EB3A3E"/>
    <w:rsid w:val="00EB5412"/>
    <w:rsid w:val="00EC4F22"/>
    <w:rsid w:val="00F26297"/>
    <w:rsid w:val="00F30F2D"/>
    <w:rsid w:val="00F35101"/>
    <w:rsid w:val="00F42222"/>
    <w:rsid w:val="00FA0F1A"/>
    <w:rsid w:val="00FA533A"/>
    <w:rsid w:val="00FD53BE"/>
    <w:rsid w:val="00FD5971"/>
    <w:rsid w:val="00FD6C3D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9EC0"/>
  <w15:chartTrackingRefBased/>
  <w15:docId w15:val="{65D9FEC5-11DE-41A5-9CF3-8192B1B3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EB9"/>
    <w:pPr>
      <w:ind w:left="720"/>
      <w:contextualSpacing/>
    </w:pPr>
  </w:style>
  <w:style w:type="table" w:styleId="Tabela-Siatka">
    <w:name w:val="Table Grid"/>
    <w:basedOn w:val="Standardowy"/>
    <w:uiPriority w:val="39"/>
    <w:rsid w:val="00D34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524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2495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32419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drowie@lesznowo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sznowol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61390-B8C0-457C-A5A1-19BF8E44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3823</TotalTime>
  <Pages>6</Pages>
  <Words>2157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Szymańska</dc:creator>
  <cp:keywords/>
  <dc:description/>
  <cp:lastModifiedBy>Elżbieta Danelczyk</cp:lastModifiedBy>
  <cp:revision>66</cp:revision>
  <cp:lastPrinted>2025-04-15T10:20:00Z</cp:lastPrinted>
  <dcterms:created xsi:type="dcterms:W3CDTF">2023-04-26T13:45:00Z</dcterms:created>
  <dcterms:modified xsi:type="dcterms:W3CDTF">2025-04-22T07:46:00Z</dcterms:modified>
</cp:coreProperties>
</file>